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EDA9" w14:textId="6FF5C74A" w:rsidR="00D14443" w:rsidRPr="00C07B5C" w:rsidRDefault="00D14443" w:rsidP="00D14443">
      <w:pPr>
        <w:spacing w:after="0" w:line="240" w:lineRule="auto"/>
        <w:rPr>
          <w:rFonts w:ascii="Arial" w:hAnsi="Arial" w:cs="Arial"/>
          <w:sz w:val="20"/>
          <w:szCs w:val="20"/>
        </w:rPr>
      </w:pPr>
      <w:r w:rsidRPr="00C07B5C">
        <w:rPr>
          <w:rFonts w:ascii="Arial" w:eastAsia="Calibri" w:hAnsi="Arial" w:cs="Arial"/>
          <w:sz w:val="20"/>
          <w:szCs w:val="20"/>
        </w:rPr>
        <w:t>FOR IMMEDIATE RELEASE</w:t>
      </w:r>
      <w:r w:rsidRPr="00C07B5C">
        <w:rPr>
          <w:rFonts w:ascii="Arial" w:hAnsi="Arial" w:cs="Arial"/>
          <w:noProof/>
          <w:color w:val="2B579A"/>
          <w:sz w:val="20"/>
          <w:szCs w:val="20"/>
          <w:shd w:val="clear" w:color="auto" w:fill="E6E6E6"/>
        </w:rPr>
        <w:drawing>
          <wp:anchor distT="0" distB="0" distL="114300" distR="114300" simplePos="0" relativeHeight="251658240" behindDoc="0" locked="0" layoutInCell="1" allowOverlap="1" wp14:anchorId="4B9A4E4A" wp14:editId="79BA4405">
            <wp:simplePos x="0" y="0"/>
            <wp:positionH relativeFrom="column">
              <wp:align>left</wp:align>
            </wp:positionH>
            <wp:positionV relativeFrom="paragraph">
              <wp:posOffset>0</wp:posOffset>
            </wp:positionV>
            <wp:extent cx="2085975" cy="514350"/>
            <wp:effectExtent l="0" t="0" r="0" b="0"/>
            <wp:wrapSquare wrapText="bothSides"/>
            <wp:docPr id="540470674" name="Picture 54047067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70674" name="Picture 540470674" descr="A picture containing font, graphics, logo, graphic de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85975" cy="514350"/>
                    </a:xfrm>
                    <a:prstGeom prst="rect">
                      <a:avLst/>
                    </a:prstGeom>
                  </pic:spPr>
                </pic:pic>
              </a:graphicData>
            </a:graphic>
            <wp14:sizeRelH relativeFrom="page">
              <wp14:pctWidth>0</wp14:pctWidth>
            </wp14:sizeRelH>
            <wp14:sizeRelV relativeFrom="page">
              <wp14:pctHeight>0</wp14:pctHeight>
            </wp14:sizeRelV>
          </wp:anchor>
        </w:drawing>
      </w:r>
    </w:p>
    <w:p w14:paraId="59B8531F" w14:textId="77777777" w:rsidR="00D14443" w:rsidRPr="00C07B5C" w:rsidRDefault="00D14443" w:rsidP="00D14443">
      <w:pPr>
        <w:spacing w:after="0" w:line="240" w:lineRule="auto"/>
        <w:rPr>
          <w:rFonts w:ascii="Arial" w:eastAsia="Calibri" w:hAnsi="Arial" w:cs="Arial"/>
          <w:sz w:val="20"/>
          <w:szCs w:val="20"/>
        </w:rPr>
      </w:pPr>
      <w:r w:rsidRPr="00C07B5C">
        <w:rPr>
          <w:rFonts w:ascii="Arial" w:eastAsia="Calibri" w:hAnsi="Arial" w:cs="Arial"/>
          <w:sz w:val="20"/>
          <w:szCs w:val="20"/>
        </w:rPr>
        <w:t>Contact: Lynn Munroe</w:t>
      </w:r>
    </w:p>
    <w:p w14:paraId="0F59A74E" w14:textId="77777777" w:rsidR="00D14443" w:rsidRPr="00C07B5C" w:rsidRDefault="00D14443" w:rsidP="00D14443">
      <w:pPr>
        <w:spacing w:after="0" w:line="240" w:lineRule="auto"/>
        <w:rPr>
          <w:rFonts w:ascii="Arial" w:eastAsia="Calibri" w:hAnsi="Arial" w:cs="Arial"/>
          <w:sz w:val="20"/>
          <w:szCs w:val="20"/>
        </w:rPr>
      </w:pPr>
      <w:r w:rsidRPr="00C07B5C">
        <w:rPr>
          <w:rFonts w:ascii="Arial" w:eastAsia="Calibri" w:hAnsi="Arial" w:cs="Arial"/>
          <w:sz w:val="20"/>
          <w:szCs w:val="20"/>
        </w:rPr>
        <w:t>845.548.1211</w:t>
      </w:r>
    </w:p>
    <w:p w14:paraId="7D74030B" w14:textId="77777777" w:rsidR="00D14443" w:rsidRPr="00C07B5C" w:rsidRDefault="00D14443" w:rsidP="00D14443">
      <w:pPr>
        <w:spacing w:after="0" w:line="240" w:lineRule="auto"/>
        <w:rPr>
          <w:rFonts w:ascii="Arial" w:eastAsia="Calibri" w:hAnsi="Arial" w:cs="Arial"/>
          <w:sz w:val="20"/>
          <w:szCs w:val="20"/>
        </w:rPr>
      </w:pPr>
      <w:r w:rsidRPr="00C07B5C">
        <w:rPr>
          <w:rFonts w:ascii="Arial" w:eastAsia="Calibri" w:hAnsi="Arial" w:cs="Arial"/>
          <w:sz w:val="20"/>
          <w:szCs w:val="20"/>
        </w:rPr>
        <w:t xml:space="preserve">lynn@maracaibomedia.com  </w:t>
      </w:r>
    </w:p>
    <w:p w14:paraId="66A5C789" w14:textId="77777777" w:rsidR="00D14443" w:rsidRPr="00C07B5C" w:rsidRDefault="00D14443" w:rsidP="00D14443">
      <w:pPr>
        <w:spacing w:after="0" w:line="240" w:lineRule="auto"/>
        <w:rPr>
          <w:rFonts w:ascii="Arial" w:eastAsia="Calibri" w:hAnsi="Arial" w:cs="Arial"/>
          <w:sz w:val="20"/>
          <w:szCs w:val="20"/>
        </w:rPr>
      </w:pPr>
    </w:p>
    <w:p w14:paraId="00E4CD6E" w14:textId="77777777" w:rsidR="00D14443" w:rsidRPr="00C07B5C" w:rsidRDefault="00D14443" w:rsidP="00D14443">
      <w:pPr>
        <w:spacing w:after="0" w:line="240" w:lineRule="auto"/>
        <w:rPr>
          <w:rFonts w:ascii="Arial" w:eastAsia="Calibri" w:hAnsi="Arial" w:cs="Arial"/>
          <w:sz w:val="20"/>
          <w:szCs w:val="20"/>
        </w:rPr>
      </w:pPr>
    </w:p>
    <w:p w14:paraId="5E742BC3" w14:textId="28DF1EBD" w:rsidR="33296C26" w:rsidRDefault="33296C26" w:rsidP="5802DB71">
      <w:pPr>
        <w:jc w:val="center"/>
      </w:pPr>
      <w:r w:rsidRPr="5802DB71">
        <w:rPr>
          <w:rFonts w:ascii="Arial" w:eastAsia="Arial" w:hAnsi="Arial" w:cs="Arial"/>
          <w:b/>
          <w:bCs/>
          <w:color w:val="FF0000"/>
          <w:sz w:val="20"/>
          <w:szCs w:val="20"/>
        </w:rPr>
        <w:t>Centific Announces the Launch of Pitaya.AI: A Suite of Intelligent Store Solutions to Enable Hyper-Automation and Immersive Experiences</w:t>
      </w:r>
    </w:p>
    <w:p w14:paraId="676491B4" w14:textId="6EF78262" w:rsidR="33296C26" w:rsidRDefault="33296C26" w:rsidP="5802DB71">
      <w:pPr>
        <w:jc w:val="center"/>
      </w:pPr>
      <w:r w:rsidRPr="5802DB71">
        <w:rPr>
          <w:rFonts w:ascii="Arial" w:eastAsia="Arial" w:hAnsi="Arial" w:cs="Arial"/>
          <w:b/>
          <w:bCs/>
          <w:color w:val="000000" w:themeColor="text1"/>
          <w:sz w:val="20"/>
          <w:szCs w:val="20"/>
        </w:rPr>
        <w:t xml:space="preserve"> </w:t>
      </w:r>
    </w:p>
    <w:p w14:paraId="4222945A" w14:textId="52990D1B" w:rsidR="33296C26" w:rsidRDefault="33296C26">
      <w:r w:rsidRPr="5802DB71">
        <w:rPr>
          <w:rFonts w:ascii="Arial" w:eastAsia="Arial" w:hAnsi="Arial" w:cs="Arial"/>
          <w:b/>
          <w:bCs/>
          <w:color w:val="000000" w:themeColor="text1"/>
          <w:sz w:val="20"/>
          <w:szCs w:val="20"/>
        </w:rPr>
        <w:t>Redmond, WA, June 6th, 2023</w:t>
      </w:r>
      <w:r w:rsidRPr="5802DB71">
        <w:rPr>
          <w:rFonts w:ascii="Arial" w:eastAsia="Arial" w:hAnsi="Arial" w:cs="Arial"/>
          <w:color w:val="000000" w:themeColor="text1"/>
          <w:sz w:val="20"/>
          <w:szCs w:val="20"/>
        </w:rPr>
        <w:t xml:space="preserve"> – Centific Global Solutions today announced the launch of </w:t>
      </w:r>
      <w:hyperlink r:id="rId6">
        <w:r w:rsidRPr="5802DB71">
          <w:rPr>
            <w:rStyle w:val="Hyperlink"/>
            <w:rFonts w:ascii="Arial" w:eastAsia="Arial" w:hAnsi="Arial" w:cs="Arial"/>
            <w:sz w:val="20"/>
            <w:szCs w:val="20"/>
          </w:rPr>
          <w:t>Pitaya.AI</w:t>
        </w:r>
      </w:hyperlink>
      <w:r w:rsidRPr="5802DB71">
        <w:rPr>
          <w:rFonts w:ascii="Arial" w:eastAsia="Arial" w:hAnsi="Arial" w:cs="Arial"/>
          <w:color w:val="000000" w:themeColor="text1"/>
          <w:sz w:val="20"/>
          <w:szCs w:val="20"/>
        </w:rPr>
        <w:t xml:space="preserve">, a SaaS </w:t>
      </w:r>
      <w:r w:rsidR="70150158" w:rsidRPr="24F53BEF">
        <w:rPr>
          <w:rFonts w:ascii="Arial" w:eastAsia="Arial" w:hAnsi="Arial" w:cs="Arial"/>
          <w:color w:val="000000" w:themeColor="text1"/>
          <w:sz w:val="20"/>
          <w:szCs w:val="20"/>
        </w:rPr>
        <w:t>(Software as a Service)</w:t>
      </w:r>
      <w:r w:rsidRPr="24F53BEF">
        <w:rPr>
          <w:rFonts w:ascii="Arial" w:eastAsia="Arial" w:hAnsi="Arial" w:cs="Arial"/>
          <w:color w:val="000000" w:themeColor="text1"/>
          <w:sz w:val="20"/>
          <w:szCs w:val="20"/>
        </w:rPr>
        <w:t xml:space="preserve"> </w:t>
      </w:r>
      <w:r w:rsidRPr="5802DB71">
        <w:rPr>
          <w:rFonts w:ascii="Arial" w:eastAsia="Arial" w:hAnsi="Arial" w:cs="Arial"/>
          <w:color w:val="000000" w:themeColor="text1"/>
          <w:sz w:val="20"/>
          <w:szCs w:val="20"/>
        </w:rPr>
        <w:t xml:space="preserve">platform for retailers that provides a suite of intelligent store solutions. These solutions leverage </w:t>
      </w:r>
      <w:bookmarkStart w:id="0" w:name="_Int_EPn5fJW8"/>
      <w:r w:rsidRPr="5802DB71">
        <w:rPr>
          <w:rFonts w:ascii="Arial" w:eastAsia="Arial" w:hAnsi="Arial" w:cs="Arial"/>
          <w:color w:val="000000" w:themeColor="text1"/>
          <w:sz w:val="20"/>
          <w:szCs w:val="20"/>
        </w:rPr>
        <w:t>AI</w:t>
      </w:r>
      <w:bookmarkEnd w:id="0"/>
      <w:r w:rsidRPr="5802DB71">
        <w:rPr>
          <w:rFonts w:ascii="Arial" w:eastAsia="Arial" w:hAnsi="Arial" w:cs="Arial"/>
          <w:color w:val="000000" w:themeColor="text1"/>
          <w:sz w:val="20"/>
          <w:szCs w:val="20"/>
        </w:rPr>
        <w:t xml:space="preserve"> to tackle industry-wide business challenges such as shrinkage, workplace safety, stockout, and lack of customer behavior visibility.</w:t>
      </w:r>
    </w:p>
    <w:p w14:paraId="740CC9CD" w14:textId="3AAAB092" w:rsidR="33296C26" w:rsidRDefault="33296C26">
      <w:r w:rsidRPr="5802DB71">
        <w:rPr>
          <w:rFonts w:ascii="Arial" w:eastAsia="Arial" w:hAnsi="Arial" w:cs="Arial"/>
          <w:color w:val="000000" w:themeColor="text1"/>
          <w:sz w:val="20"/>
          <w:szCs w:val="20"/>
        </w:rPr>
        <w:t xml:space="preserve"> </w:t>
      </w:r>
    </w:p>
    <w:p w14:paraId="72E22BC0" w14:textId="37F85CE4" w:rsidR="33296C26" w:rsidRDefault="33296C26">
      <w:pPr>
        <w:rPr>
          <w:rFonts w:ascii="Arial" w:eastAsia="Arial" w:hAnsi="Arial" w:cs="Arial"/>
          <w:color w:val="000000" w:themeColor="text1"/>
          <w:sz w:val="20"/>
          <w:szCs w:val="20"/>
        </w:rPr>
      </w:pPr>
      <w:r w:rsidRPr="5802DB71">
        <w:rPr>
          <w:rFonts w:ascii="Arial" w:eastAsia="Arial" w:hAnsi="Arial" w:cs="Arial"/>
          <w:color w:val="000000" w:themeColor="text1"/>
          <w:sz w:val="20"/>
          <w:szCs w:val="20"/>
        </w:rPr>
        <w:t xml:space="preserve">According to Gartner, “Strategies for a digitally enabled and profitable physical store are foundational to the future of retail.” However, increase in shrink (almost </w:t>
      </w:r>
      <w:bookmarkStart w:id="1" w:name="_Int_XZ7fdaNb"/>
      <w:r w:rsidRPr="5802DB71">
        <w:rPr>
          <w:rFonts w:ascii="Arial" w:eastAsia="Arial" w:hAnsi="Arial" w:cs="Arial"/>
          <w:color w:val="000000" w:themeColor="text1"/>
          <w:sz w:val="20"/>
          <w:szCs w:val="20"/>
        </w:rPr>
        <w:t xml:space="preserve">$100 </w:t>
      </w:r>
      <w:r w:rsidR="7928B657" w:rsidRPr="4440237F">
        <w:rPr>
          <w:rFonts w:ascii="Arial" w:eastAsia="Arial" w:hAnsi="Arial" w:cs="Arial"/>
          <w:color w:val="000000" w:themeColor="text1"/>
          <w:sz w:val="20"/>
          <w:szCs w:val="20"/>
        </w:rPr>
        <w:t>b</w:t>
      </w:r>
      <w:r w:rsidRPr="4440237F">
        <w:rPr>
          <w:rFonts w:ascii="Arial" w:eastAsia="Arial" w:hAnsi="Arial" w:cs="Arial"/>
          <w:color w:val="000000" w:themeColor="text1"/>
          <w:sz w:val="20"/>
          <w:szCs w:val="20"/>
        </w:rPr>
        <w:t>illion</w:t>
      </w:r>
      <w:bookmarkEnd w:id="1"/>
      <w:r w:rsidRPr="4440237F">
        <w:rPr>
          <w:rFonts w:ascii="Arial" w:eastAsia="Arial" w:hAnsi="Arial" w:cs="Arial"/>
          <w:color w:val="000000" w:themeColor="text1"/>
          <w:sz w:val="20"/>
          <w:szCs w:val="20"/>
        </w:rPr>
        <w:t xml:space="preserve"> </w:t>
      </w:r>
      <w:r w:rsidRPr="5802DB71">
        <w:rPr>
          <w:rFonts w:ascii="Arial" w:eastAsia="Arial" w:hAnsi="Arial" w:cs="Arial"/>
          <w:color w:val="000000" w:themeColor="text1"/>
          <w:sz w:val="20"/>
          <w:szCs w:val="20"/>
        </w:rPr>
        <w:t xml:space="preserve">according to </w:t>
      </w:r>
      <w:r w:rsidR="4BB34949" w:rsidRPr="530368EB">
        <w:rPr>
          <w:rFonts w:ascii="Arial" w:eastAsia="Arial" w:hAnsi="Arial" w:cs="Arial"/>
          <w:color w:val="000000" w:themeColor="text1"/>
          <w:sz w:val="20"/>
          <w:szCs w:val="20"/>
        </w:rPr>
        <w:t>the National</w:t>
      </w:r>
      <w:r w:rsidR="4BB34949" w:rsidRPr="187EE7FA">
        <w:rPr>
          <w:rFonts w:ascii="Arial" w:eastAsia="Arial" w:hAnsi="Arial" w:cs="Arial"/>
          <w:color w:val="000000" w:themeColor="text1"/>
          <w:sz w:val="20"/>
          <w:szCs w:val="20"/>
        </w:rPr>
        <w:t xml:space="preserve"> </w:t>
      </w:r>
      <w:r w:rsidR="4BB34949" w:rsidRPr="0DE3AB49">
        <w:rPr>
          <w:rFonts w:ascii="Arial" w:eastAsia="Arial" w:hAnsi="Arial" w:cs="Arial"/>
          <w:color w:val="000000" w:themeColor="text1"/>
          <w:sz w:val="20"/>
          <w:szCs w:val="20"/>
        </w:rPr>
        <w:t xml:space="preserve">Retail </w:t>
      </w:r>
      <w:r w:rsidR="4BB34949" w:rsidRPr="54F40A4C">
        <w:rPr>
          <w:rFonts w:ascii="Arial" w:eastAsia="Arial" w:hAnsi="Arial" w:cs="Arial"/>
          <w:color w:val="000000" w:themeColor="text1"/>
          <w:sz w:val="20"/>
          <w:szCs w:val="20"/>
        </w:rPr>
        <w:t>Federation</w:t>
      </w:r>
      <w:r w:rsidRPr="5F4A500E">
        <w:rPr>
          <w:rFonts w:ascii="Arial" w:eastAsia="Arial" w:hAnsi="Arial" w:cs="Arial"/>
          <w:color w:val="000000" w:themeColor="text1"/>
          <w:sz w:val="20"/>
          <w:szCs w:val="20"/>
        </w:rPr>
        <w:t>)</w:t>
      </w:r>
      <w:r w:rsidRPr="5802DB71">
        <w:rPr>
          <w:rFonts w:ascii="Arial" w:eastAsia="Arial" w:hAnsi="Arial" w:cs="Arial"/>
          <w:color w:val="000000" w:themeColor="text1"/>
          <w:sz w:val="20"/>
          <w:szCs w:val="20"/>
        </w:rPr>
        <w:t xml:space="preserve"> and continued labor shortage issues (record 75.8% turnover rate according to Korn Ferry) are posing significant burdens on retailers to cope with an eroding bottom line while providing optimal customer experience. </w:t>
      </w:r>
    </w:p>
    <w:p w14:paraId="07C2BF90" w14:textId="434EC448" w:rsidR="33296C26" w:rsidRDefault="33296C26">
      <w:r w:rsidRPr="5802DB71">
        <w:rPr>
          <w:rFonts w:ascii="Arial" w:eastAsia="Arial" w:hAnsi="Arial" w:cs="Arial"/>
          <w:color w:val="000000" w:themeColor="text1"/>
          <w:sz w:val="20"/>
          <w:szCs w:val="20"/>
        </w:rPr>
        <w:t xml:space="preserve"> </w:t>
      </w:r>
    </w:p>
    <w:p w14:paraId="20D7A6B7" w14:textId="057318D3" w:rsidR="33296C26" w:rsidRDefault="33296C26">
      <w:r w:rsidRPr="5802DB71">
        <w:rPr>
          <w:rFonts w:ascii="Arial" w:eastAsia="Arial" w:hAnsi="Arial" w:cs="Arial"/>
          <w:color w:val="000000" w:themeColor="text1"/>
          <w:sz w:val="20"/>
          <w:szCs w:val="20"/>
        </w:rPr>
        <w:t xml:space="preserve">“The time is now. As AI becomes more ubiquitous, enterprises have a unique opportunity to unlock profound value for their revenue, profitability, customer, and employee experiences” said Venkat </w:t>
      </w:r>
      <w:proofErr w:type="spellStart"/>
      <w:r w:rsidRPr="5802DB71">
        <w:rPr>
          <w:rFonts w:ascii="Arial" w:eastAsia="Arial" w:hAnsi="Arial" w:cs="Arial"/>
          <w:color w:val="000000" w:themeColor="text1"/>
          <w:sz w:val="20"/>
          <w:szCs w:val="20"/>
        </w:rPr>
        <w:t>Rangapuram</w:t>
      </w:r>
      <w:proofErr w:type="spellEnd"/>
      <w:r w:rsidRPr="5802DB71">
        <w:rPr>
          <w:rFonts w:ascii="Arial" w:eastAsia="Arial" w:hAnsi="Arial" w:cs="Arial"/>
          <w:color w:val="000000" w:themeColor="text1"/>
          <w:sz w:val="20"/>
          <w:szCs w:val="20"/>
        </w:rPr>
        <w:t xml:space="preserve">, Centific CEO, “We created Pitaya.AI to </w:t>
      </w:r>
      <w:r w:rsidRPr="5802DB71">
        <w:rPr>
          <w:rFonts w:ascii="Arial" w:eastAsia="Arial" w:hAnsi="Arial" w:cs="Arial"/>
          <w:sz w:val="20"/>
          <w:szCs w:val="20"/>
        </w:rPr>
        <w:t>leverage the robust capabilities and partnerships with NVIDIA Edge AI, Microsoft Azure Cloud, and OpenAI, transforming the shopping experience, enhancing associate productivity, and markedly reducing losses due to shrinkage.”</w:t>
      </w:r>
    </w:p>
    <w:p w14:paraId="1BD3C7BE" w14:textId="185659BB" w:rsidR="33296C26" w:rsidRDefault="33296C26">
      <w:r w:rsidRPr="5802DB71">
        <w:rPr>
          <w:rFonts w:ascii="Calibri" w:eastAsia="Calibri" w:hAnsi="Calibri" w:cs="Calibri"/>
        </w:rPr>
        <w:t xml:space="preserve"> </w:t>
      </w:r>
    </w:p>
    <w:p w14:paraId="1DFBCBB9" w14:textId="66FFCE35" w:rsidR="33296C26" w:rsidRDefault="33296C26">
      <w:r w:rsidRPr="5802DB71">
        <w:rPr>
          <w:rFonts w:ascii="Arial" w:eastAsia="Arial" w:hAnsi="Arial" w:cs="Arial"/>
          <w:sz w:val="20"/>
          <w:szCs w:val="20"/>
        </w:rPr>
        <w:t xml:space="preserve">Pitaya.AI addresses the ever-growing increase in theft for the retail industry by preventing theft at cashier-assisted and self-checkout lanes and helps prevent retail organized crime by detecting loitering and rapid pickup of multiple items.  </w:t>
      </w:r>
    </w:p>
    <w:p w14:paraId="68053DF7" w14:textId="4450D180" w:rsidR="33296C26" w:rsidRDefault="33296C26">
      <w:r w:rsidRPr="5802DB71">
        <w:rPr>
          <w:rFonts w:ascii="Arial" w:eastAsia="Arial" w:hAnsi="Arial" w:cs="Arial"/>
          <w:color w:val="000000" w:themeColor="text1"/>
          <w:sz w:val="20"/>
          <w:szCs w:val="20"/>
        </w:rPr>
        <w:t xml:space="preserve"> </w:t>
      </w:r>
    </w:p>
    <w:p w14:paraId="444FB830" w14:textId="4A0881A0" w:rsidR="33296C26" w:rsidRDefault="33296C26">
      <w:r w:rsidRPr="5802DB71">
        <w:rPr>
          <w:rFonts w:ascii="Arial" w:eastAsia="Arial" w:hAnsi="Arial" w:cs="Arial"/>
          <w:color w:val="000000" w:themeColor="text1"/>
          <w:sz w:val="20"/>
          <w:szCs w:val="20"/>
        </w:rPr>
        <w:t xml:space="preserve">Pitaya.AI uses a broad range of technologies from the </w:t>
      </w:r>
      <w:hyperlink r:id="rId7">
        <w:r w:rsidRPr="5802DB71">
          <w:rPr>
            <w:rStyle w:val="Hyperlink"/>
            <w:rFonts w:ascii="Arial" w:eastAsia="Arial" w:hAnsi="Arial" w:cs="Arial"/>
            <w:sz w:val="20"/>
            <w:szCs w:val="20"/>
          </w:rPr>
          <w:t>NVIDIA Metropolis</w:t>
        </w:r>
      </w:hyperlink>
      <w:r w:rsidRPr="5802DB71">
        <w:rPr>
          <w:rFonts w:ascii="Arial" w:eastAsia="Arial" w:hAnsi="Arial" w:cs="Arial"/>
          <w:color w:val="000000" w:themeColor="text1"/>
          <w:sz w:val="20"/>
          <w:szCs w:val="20"/>
        </w:rPr>
        <w:t xml:space="preserve"> stack, such as NVIDIA GPUs, Jetson </w:t>
      </w:r>
      <w:r w:rsidR="62F71BD4" w:rsidRPr="62AC9072">
        <w:rPr>
          <w:rFonts w:ascii="Arial" w:eastAsia="Arial" w:hAnsi="Arial" w:cs="Arial"/>
          <w:color w:val="000000" w:themeColor="text1"/>
          <w:sz w:val="20"/>
          <w:szCs w:val="20"/>
        </w:rPr>
        <w:t>E</w:t>
      </w:r>
      <w:r w:rsidRPr="62AC9072">
        <w:rPr>
          <w:rFonts w:ascii="Arial" w:eastAsia="Arial" w:hAnsi="Arial" w:cs="Arial"/>
          <w:color w:val="000000" w:themeColor="text1"/>
          <w:sz w:val="20"/>
          <w:szCs w:val="20"/>
        </w:rPr>
        <w:t>dge</w:t>
      </w:r>
      <w:r w:rsidRPr="5802DB71">
        <w:rPr>
          <w:rFonts w:ascii="Arial" w:eastAsia="Arial" w:hAnsi="Arial" w:cs="Arial"/>
          <w:color w:val="000000" w:themeColor="text1"/>
          <w:sz w:val="20"/>
          <w:szCs w:val="20"/>
        </w:rPr>
        <w:t xml:space="preserve"> AI platform, TAO </w:t>
      </w:r>
      <w:r w:rsidR="6D019580" w:rsidRPr="49D7FC33">
        <w:rPr>
          <w:rFonts w:ascii="Arial" w:eastAsia="Arial" w:hAnsi="Arial" w:cs="Arial"/>
          <w:color w:val="000000" w:themeColor="text1"/>
          <w:sz w:val="20"/>
          <w:szCs w:val="20"/>
        </w:rPr>
        <w:t>t</w:t>
      </w:r>
      <w:r w:rsidRPr="49D7FC33">
        <w:rPr>
          <w:rFonts w:ascii="Arial" w:eastAsia="Arial" w:hAnsi="Arial" w:cs="Arial"/>
          <w:color w:val="000000" w:themeColor="text1"/>
          <w:sz w:val="20"/>
          <w:szCs w:val="20"/>
        </w:rPr>
        <w:t>oolkit</w:t>
      </w:r>
      <w:r w:rsidRPr="5802DB71">
        <w:rPr>
          <w:rFonts w:ascii="Arial" w:eastAsia="Arial" w:hAnsi="Arial" w:cs="Arial"/>
          <w:color w:val="000000" w:themeColor="text1"/>
          <w:sz w:val="20"/>
          <w:szCs w:val="20"/>
        </w:rPr>
        <w:t xml:space="preserve">, and the </w:t>
      </w:r>
      <w:bookmarkStart w:id="2" w:name="_Int_CZHexgu8"/>
      <w:proofErr w:type="spellStart"/>
      <w:r w:rsidRPr="5802DB71">
        <w:rPr>
          <w:rFonts w:ascii="Arial" w:eastAsia="Arial" w:hAnsi="Arial" w:cs="Arial"/>
          <w:color w:val="000000" w:themeColor="text1"/>
          <w:sz w:val="20"/>
          <w:szCs w:val="20"/>
        </w:rPr>
        <w:t>TensorRT</w:t>
      </w:r>
      <w:bookmarkEnd w:id="2"/>
      <w:proofErr w:type="spellEnd"/>
      <w:r w:rsidRPr="5802DB71">
        <w:rPr>
          <w:rFonts w:ascii="Arial" w:eastAsia="Arial" w:hAnsi="Arial" w:cs="Arial"/>
          <w:color w:val="000000" w:themeColor="text1"/>
          <w:sz w:val="20"/>
          <w:szCs w:val="20"/>
        </w:rPr>
        <w:t xml:space="preserve"> software development kit to develop the vision AI application.</w:t>
      </w:r>
    </w:p>
    <w:p w14:paraId="3379B9B3" w14:textId="6C551F30" w:rsidR="33296C26" w:rsidRDefault="33296C26">
      <w:r w:rsidRPr="5802DB71">
        <w:rPr>
          <w:rFonts w:ascii="Arial" w:eastAsia="Arial" w:hAnsi="Arial" w:cs="Arial"/>
          <w:b/>
          <w:bCs/>
          <w:i/>
          <w:iCs/>
          <w:color w:val="000000" w:themeColor="text1"/>
          <w:sz w:val="20"/>
          <w:szCs w:val="20"/>
        </w:rPr>
        <w:t xml:space="preserve"> </w:t>
      </w:r>
    </w:p>
    <w:p w14:paraId="0AE5F513" w14:textId="1C169303" w:rsidR="33296C26" w:rsidRDefault="33296C26">
      <w:r w:rsidRPr="5802DB71">
        <w:rPr>
          <w:rFonts w:ascii="Arial" w:eastAsia="Arial" w:hAnsi="Arial" w:cs="Arial"/>
          <w:color w:val="000000" w:themeColor="text1"/>
          <w:sz w:val="20"/>
          <w:szCs w:val="20"/>
        </w:rPr>
        <w:t xml:space="preserve">Pitaya.AI offers end-to-end value realization for </w:t>
      </w:r>
      <w:r w:rsidR="2775CF66" w:rsidRPr="3699149E">
        <w:rPr>
          <w:rFonts w:ascii="Arial" w:eastAsia="Arial" w:hAnsi="Arial" w:cs="Arial"/>
          <w:color w:val="000000" w:themeColor="text1"/>
          <w:sz w:val="20"/>
          <w:szCs w:val="20"/>
        </w:rPr>
        <w:t>r</w:t>
      </w:r>
      <w:r w:rsidRPr="3699149E">
        <w:rPr>
          <w:rFonts w:ascii="Arial" w:eastAsia="Arial" w:hAnsi="Arial" w:cs="Arial"/>
          <w:color w:val="000000" w:themeColor="text1"/>
          <w:sz w:val="20"/>
          <w:szCs w:val="20"/>
        </w:rPr>
        <w:t>etailers</w:t>
      </w:r>
      <w:r w:rsidRPr="5802DB71">
        <w:rPr>
          <w:rFonts w:ascii="Arial" w:eastAsia="Arial" w:hAnsi="Arial" w:cs="Arial"/>
          <w:color w:val="000000" w:themeColor="text1"/>
          <w:sz w:val="20"/>
          <w:szCs w:val="20"/>
        </w:rPr>
        <w:t xml:space="preserve"> via a rich ecosystem of partners, which includes Lexmark, </w:t>
      </w:r>
      <w:bookmarkStart w:id="3" w:name="_Int_mQ3U1HH8"/>
      <w:proofErr w:type="spellStart"/>
      <w:r w:rsidRPr="5802DB71">
        <w:rPr>
          <w:rFonts w:ascii="Arial" w:eastAsia="Arial" w:hAnsi="Arial" w:cs="Arial"/>
          <w:color w:val="000000" w:themeColor="text1"/>
          <w:sz w:val="20"/>
          <w:szCs w:val="20"/>
        </w:rPr>
        <w:t>SmartCow</w:t>
      </w:r>
      <w:bookmarkEnd w:id="3"/>
      <w:proofErr w:type="spellEnd"/>
      <w:r w:rsidRPr="5802DB71">
        <w:rPr>
          <w:rFonts w:ascii="Arial" w:eastAsia="Arial" w:hAnsi="Arial" w:cs="Arial"/>
          <w:color w:val="000000" w:themeColor="text1"/>
          <w:sz w:val="20"/>
          <w:szCs w:val="20"/>
        </w:rPr>
        <w:t>, and Wren Solutions</w:t>
      </w:r>
      <w:r w:rsidRPr="5802DB71">
        <w:rPr>
          <w:rFonts w:ascii="Calibri" w:eastAsia="Calibri" w:hAnsi="Calibri" w:cs="Calibri"/>
          <w:color w:val="212121"/>
        </w:rPr>
        <w:t>.</w:t>
      </w:r>
    </w:p>
    <w:p w14:paraId="64151C42" w14:textId="196E1700" w:rsidR="33296C26" w:rsidRDefault="33296C26">
      <w:r w:rsidRPr="5802DB71">
        <w:rPr>
          <w:rFonts w:ascii="Arial" w:eastAsia="Arial" w:hAnsi="Arial" w:cs="Arial"/>
          <w:b/>
          <w:bCs/>
          <w:i/>
          <w:iCs/>
          <w:color w:val="000000" w:themeColor="text1"/>
          <w:sz w:val="20"/>
          <w:szCs w:val="20"/>
        </w:rPr>
        <w:t xml:space="preserve"> </w:t>
      </w:r>
    </w:p>
    <w:p w14:paraId="079EDF0B" w14:textId="46F1CC77" w:rsidR="33296C26" w:rsidRDefault="33296C26">
      <w:r w:rsidRPr="5802DB71">
        <w:rPr>
          <w:rFonts w:ascii="Arial" w:eastAsia="Arial" w:hAnsi="Arial" w:cs="Arial"/>
          <w:color w:val="212121"/>
          <w:sz w:val="20"/>
          <w:szCs w:val="20"/>
        </w:rPr>
        <w:t>"We are pleased to be partnering with Pitaya.AI on this exciting venture," said Ryan Hatfield, Lexmark Portfolio Director of Retail Solutions, "By leveraging the strengths of both companies, we are confident in our ability to deliver Vision AI solutions on the edge that provide enterprise-class security and data privacy without compromising performance and enabling rapid deployment at scale."</w:t>
      </w:r>
    </w:p>
    <w:p w14:paraId="5BBFD860" w14:textId="3CD990CD" w:rsidR="33296C26" w:rsidRDefault="33296C26">
      <w:r w:rsidRPr="5802DB71">
        <w:rPr>
          <w:rFonts w:ascii="Arial" w:eastAsia="Arial" w:hAnsi="Arial" w:cs="Arial"/>
          <w:color w:val="000000" w:themeColor="text1"/>
          <w:sz w:val="20"/>
          <w:szCs w:val="20"/>
        </w:rPr>
        <w:lastRenderedPageBreak/>
        <w:t xml:space="preserve"> </w:t>
      </w:r>
    </w:p>
    <w:p w14:paraId="5CA06C8D" w14:textId="77777777" w:rsidR="00D14443" w:rsidRDefault="00D14443">
      <w:r w:rsidRPr="00C07B5C">
        <w:rPr>
          <w:rFonts w:ascii="Arial" w:eastAsia="Arial" w:hAnsi="Arial" w:cs="Arial"/>
          <w:color w:val="000000" w:themeColor="text1"/>
          <w:sz w:val="20"/>
          <w:szCs w:val="20"/>
        </w:rPr>
        <w:t>Pitaya.AI is engineered to:</w:t>
      </w:r>
    </w:p>
    <w:p w14:paraId="65EBDE33" w14:textId="605081AE" w:rsidR="33296C26" w:rsidRDefault="33296C26" w:rsidP="5802DB71">
      <w:pPr>
        <w:pStyle w:val="ListParagraph"/>
        <w:numPr>
          <w:ilvl w:val="0"/>
          <w:numId w:val="11"/>
        </w:numPr>
        <w:rPr>
          <w:rFonts w:ascii="Arial" w:eastAsia="Arial" w:hAnsi="Arial" w:cs="Arial"/>
          <w:sz w:val="20"/>
          <w:szCs w:val="20"/>
        </w:rPr>
      </w:pPr>
      <w:r w:rsidRPr="5802DB71">
        <w:rPr>
          <w:rFonts w:ascii="Arial" w:eastAsia="Arial" w:hAnsi="Arial" w:cs="Arial"/>
          <w:color w:val="000000" w:themeColor="text1"/>
          <w:sz w:val="20"/>
          <w:szCs w:val="20"/>
        </w:rPr>
        <w:t>Require m</w:t>
      </w:r>
      <w:r w:rsidRPr="5802DB71">
        <w:rPr>
          <w:rFonts w:ascii="Arial" w:eastAsia="Arial" w:hAnsi="Arial" w:cs="Arial"/>
          <w:sz w:val="20"/>
          <w:szCs w:val="20"/>
        </w:rPr>
        <w:t>inimal capital expenditure because it leverages a preexisting setup and cameras.</w:t>
      </w:r>
    </w:p>
    <w:p w14:paraId="41FAD439" w14:textId="3A958C17" w:rsidR="00D14443" w:rsidRDefault="00D14443" w:rsidP="5802DB71">
      <w:pPr>
        <w:pStyle w:val="ListParagraph"/>
        <w:numPr>
          <w:ilvl w:val="0"/>
          <w:numId w:val="11"/>
        </w:numPr>
        <w:rPr>
          <w:rFonts w:ascii="Arial" w:eastAsia="Arial" w:hAnsi="Arial" w:cs="Arial"/>
          <w:sz w:val="20"/>
          <w:szCs w:val="20"/>
        </w:rPr>
      </w:pPr>
      <w:r w:rsidRPr="5802DB71">
        <w:rPr>
          <w:rFonts w:ascii="Arial" w:eastAsia="Arial" w:hAnsi="Arial" w:cs="Arial"/>
          <w:sz w:val="20"/>
          <w:szCs w:val="20"/>
        </w:rPr>
        <w:t xml:space="preserve">Integrate </w:t>
      </w:r>
      <w:r w:rsidR="33296C26" w:rsidRPr="5802DB71">
        <w:rPr>
          <w:rFonts w:ascii="Arial" w:eastAsia="Arial" w:hAnsi="Arial" w:cs="Arial"/>
          <w:sz w:val="20"/>
          <w:szCs w:val="20"/>
        </w:rPr>
        <w:t>into</w:t>
      </w:r>
      <w:r w:rsidRPr="5802DB71">
        <w:rPr>
          <w:rFonts w:ascii="Arial" w:eastAsia="Arial" w:hAnsi="Arial" w:cs="Arial"/>
          <w:sz w:val="20"/>
          <w:szCs w:val="20"/>
        </w:rPr>
        <w:t xml:space="preserve"> the retail ecosystem including handheld devices, point-of-sale, virtual machines</w:t>
      </w:r>
      <w:r w:rsidR="4FB2E63A" w:rsidRPr="1D4182ED">
        <w:rPr>
          <w:rFonts w:ascii="Arial" w:eastAsia="Arial" w:hAnsi="Arial" w:cs="Arial"/>
          <w:sz w:val="20"/>
          <w:szCs w:val="20"/>
        </w:rPr>
        <w:t>,</w:t>
      </w:r>
      <w:r w:rsidRPr="5802DB71">
        <w:rPr>
          <w:rFonts w:ascii="Arial" w:eastAsia="Arial" w:hAnsi="Arial" w:cs="Arial"/>
          <w:sz w:val="20"/>
          <w:szCs w:val="20"/>
        </w:rPr>
        <w:t xml:space="preserve"> and the cloud.</w:t>
      </w:r>
    </w:p>
    <w:p w14:paraId="4EAC62DA" w14:textId="773E0F3B" w:rsidR="00D14443" w:rsidRPr="00C07B5C" w:rsidRDefault="00D14443" w:rsidP="5802DB71">
      <w:pPr>
        <w:pStyle w:val="ListParagraph"/>
        <w:numPr>
          <w:ilvl w:val="0"/>
          <w:numId w:val="11"/>
        </w:numPr>
        <w:rPr>
          <w:rFonts w:ascii="Arial" w:hAnsi="Arial" w:cs="Arial"/>
          <w:sz w:val="20"/>
          <w:szCs w:val="20"/>
        </w:rPr>
      </w:pPr>
      <w:r w:rsidRPr="5802DB71">
        <w:rPr>
          <w:rFonts w:ascii="Arial" w:eastAsia="Arial" w:hAnsi="Arial" w:cs="Arial"/>
          <w:sz w:val="20"/>
          <w:szCs w:val="20"/>
        </w:rPr>
        <w:t xml:space="preserve">Take immediate action via real-time </w:t>
      </w:r>
      <w:r w:rsidR="33296C26" w:rsidRPr="1B53723D">
        <w:rPr>
          <w:rFonts w:ascii="Arial" w:eastAsia="Arial" w:hAnsi="Arial" w:cs="Arial"/>
          <w:sz w:val="20"/>
          <w:szCs w:val="20"/>
        </w:rPr>
        <w:t>notification</w:t>
      </w:r>
      <w:r w:rsidR="2DD82816" w:rsidRPr="1B53723D">
        <w:rPr>
          <w:rFonts w:ascii="Arial" w:eastAsia="Arial" w:hAnsi="Arial" w:cs="Arial"/>
          <w:sz w:val="20"/>
          <w:szCs w:val="20"/>
        </w:rPr>
        <w:t>s</w:t>
      </w:r>
      <w:r w:rsidRPr="5802DB71">
        <w:rPr>
          <w:rFonts w:ascii="Arial" w:eastAsia="Arial" w:hAnsi="Arial" w:cs="Arial"/>
          <w:sz w:val="20"/>
          <w:szCs w:val="20"/>
        </w:rPr>
        <w:t xml:space="preserve"> and task management.</w:t>
      </w:r>
    </w:p>
    <w:p w14:paraId="46591E5C" w14:textId="44F961E3" w:rsidR="00D14443" w:rsidRDefault="00D14443" w:rsidP="5802DB71">
      <w:pPr>
        <w:pStyle w:val="ListParagraph"/>
        <w:numPr>
          <w:ilvl w:val="0"/>
          <w:numId w:val="11"/>
        </w:numPr>
        <w:rPr>
          <w:rFonts w:ascii="Arial" w:eastAsia="Arial" w:hAnsi="Arial" w:cs="Arial"/>
          <w:sz w:val="20"/>
          <w:szCs w:val="20"/>
        </w:rPr>
      </w:pPr>
      <w:r w:rsidRPr="5802DB71">
        <w:rPr>
          <w:rFonts w:ascii="Arial" w:eastAsia="Arial" w:hAnsi="Arial" w:cs="Arial"/>
          <w:sz w:val="20"/>
          <w:szCs w:val="20"/>
        </w:rPr>
        <w:t xml:space="preserve">Deliver tangible business outcomes </w:t>
      </w:r>
      <w:r w:rsidR="307BCC6B" w:rsidRPr="765CA22F">
        <w:rPr>
          <w:rFonts w:ascii="Arial" w:eastAsia="Arial" w:hAnsi="Arial" w:cs="Arial"/>
          <w:sz w:val="20"/>
          <w:szCs w:val="20"/>
        </w:rPr>
        <w:t>as</w:t>
      </w:r>
      <w:r w:rsidRPr="5802DB71">
        <w:rPr>
          <w:rFonts w:ascii="Arial" w:eastAsia="Arial" w:hAnsi="Arial" w:cs="Arial"/>
          <w:sz w:val="20"/>
          <w:szCs w:val="20"/>
        </w:rPr>
        <w:t xml:space="preserve"> all tasks and activities have a bottom-line impact.</w:t>
      </w:r>
    </w:p>
    <w:p w14:paraId="0F9BC96B" w14:textId="271F30F0" w:rsidR="33296C26" w:rsidRDefault="33296C26">
      <w:r w:rsidRPr="5802DB71">
        <w:rPr>
          <w:rFonts w:ascii="Arial" w:eastAsia="Arial" w:hAnsi="Arial" w:cs="Arial"/>
          <w:b/>
          <w:bCs/>
          <w:color w:val="000000" w:themeColor="text1"/>
          <w:sz w:val="20"/>
          <w:szCs w:val="20"/>
        </w:rPr>
        <w:t xml:space="preserve"> </w:t>
      </w:r>
    </w:p>
    <w:p w14:paraId="1F4A26F8" w14:textId="3AB0683E" w:rsidR="33296C26" w:rsidRDefault="33296C26">
      <w:r w:rsidRPr="5802DB71">
        <w:rPr>
          <w:rFonts w:ascii="Arial" w:eastAsia="Arial" w:hAnsi="Arial" w:cs="Arial"/>
          <w:color w:val="000000" w:themeColor="text1"/>
          <w:sz w:val="20"/>
          <w:szCs w:val="20"/>
        </w:rPr>
        <w:t xml:space="preserve">“With human centricity at the forefront of our value system, we are committed to strict adherence of responsible AI guidelines” said Vasu </w:t>
      </w:r>
      <w:bookmarkStart w:id="4" w:name="_Int_UuzZSxwg"/>
      <w:proofErr w:type="spellStart"/>
      <w:r w:rsidRPr="5802DB71">
        <w:rPr>
          <w:rFonts w:ascii="Arial" w:eastAsia="Arial" w:hAnsi="Arial" w:cs="Arial"/>
          <w:color w:val="000000" w:themeColor="text1"/>
          <w:sz w:val="20"/>
          <w:szCs w:val="20"/>
        </w:rPr>
        <w:t>Sundarababu</w:t>
      </w:r>
      <w:bookmarkEnd w:id="4"/>
      <w:proofErr w:type="spellEnd"/>
      <w:r w:rsidRPr="5802DB71">
        <w:rPr>
          <w:rFonts w:ascii="Arial" w:eastAsia="Arial" w:hAnsi="Arial" w:cs="Arial"/>
          <w:color w:val="000000" w:themeColor="text1"/>
          <w:sz w:val="20"/>
          <w:szCs w:val="20"/>
        </w:rPr>
        <w:t>, Centific Head of Engineering, “As such, the Pitaya.AI platform embodies the key principles of responsible AI</w:t>
      </w:r>
      <w:r w:rsidR="0F65ED62" w:rsidRPr="1B888F1B">
        <w:rPr>
          <w:rFonts w:ascii="Arial" w:eastAsia="Arial" w:hAnsi="Arial" w:cs="Arial"/>
          <w:color w:val="000000" w:themeColor="text1"/>
          <w:sz w:val="20"/>
          <w:szCs w:val="20"/>
        </w:rPr>
        <w:t>:</w:t>
      </w:r>
      <w:r w:rsidRPr="5802DB71">
        <w:rPr>
          <w:rFonts w:ascii="Arial" w:eastAsia="Arial" w:hAnsi="Arial" w:cs="Arial"/>
          <w:color w:val="000000" w:themeColor="text1"/>
          <w:sz w:val="20"/>
          <w:szCs w:val="20"/>
        </w:rPr>
        <w:t xml:space="preserve"> </w:t>
      </w:r>
      <w:r w:rsidRPr="5802DB71">
        <w:rPr>
          <w:rFonts w:ascii="Arial" w:eastAsia="Arial" w:hAnsi="Arial" w:cs="Arial"/>
          <w:color w:val="040C28"/>
          <w:sz w:val="20"/>
          <w:szCs w:val="20"/>
        </w:rPr>
        <w:t>accountability, inclusiveness, reliability, safety, fairness, transparency, privacy, and security.”</w:t>
      </w:r>
    </w:p>
    <w:p w14:paraId="41A92F49" w14:textId="160B0A79" w:rsidR="5802DB71" w:rsidRDefault="5802DB71" w:rsidP="5802DB71">
      <w:pPr>
        <w:spacing w:after="0" w:line="240" w:lineRule="auto"/>
        <w:rPr>
          <w:rFonts w:ascii="Arial" w:eastAsia="Times New Roman" w:hAnsi="Arial" w:cs="Arial"/>
          <w:color w:val="040C28"/>
          <w:sz w:val="20"/>
          <w:szCs w:val="20"/>
        </w:rPr>
      </w:pPr>
    </w:p>
    <w:p w14:paraId="50ADE4B9" w14:textId="77777777" w:rsidR="00ED5DC2" w:rsidRDefault="00ED5DC2" w:rsidP="00D14443">
      <w:pPr>
        <w:spacing w:after="0" w:line="240" w:lineRule="auto"/>
        <w:rPr>
          <w:rFonts w:ascii="Arial" w:eastAsia="Arial" w:hAnsi="Arial" w:cs="Arial"/>
          <w:b/>
          <w:bCs/>
          <w:color w:val="000000" w:themeColor="text1"/>
          <w:sz w:val="20"/>
          <w:szCs w:val="20"/>
        </w:rPr>
      </w:pPr>
    </w:p>
    <w:p w14:paraId="6BB09ECF" w14:textId="10C78109" w:rsidR="00D14443" w:rsidRDefault="00D14443" w:rsidP="00D14443">
      <w:pPr>
        <w:spacing w:after="0" w:line="240" w:lineRule="auto"/>
        <w:rPr>
          <w:rFonts w:ascii="Arial" w:eastAsia="Arial" w:hAnsi="Arial" w:cs="Arial"/>
          <w:b/>
          <w:bCs/>
          <w:color w:val="000000" w:themeColor="text1"/>
          <w:sz w:val="20"/>
          <w:szCs w:val="20"/>
        </w:rPr>
      </w:pPr>
      <w:r w:rsidRPr="00C07B5C">
        <w:rPr>
          <w:rFonts w:ascii="Arial" w:eastAsia="Arial" w:hAnsi="Arial" w:cs="Arial"/>
          <w:b/>
          <w:bCs/>
          <w:color w:val="000000" w:themeColor="text1"/>
          <w:sz w:val="20"/>
          <w:szCs w:val="20"/>
        </w:rPr>
        <w:t>About Centific</w:t>
      </w:r>
    </w:p>
    <w:p w14:paraId="71C94BB4" w14:textId="77777777" w:rsidR="00D14443" w:rsidRPr="00C07B5C" w:rsidRDefault="00D14443" w:rsidP="00D14443">
      <w:pPr>
        <w:spacing w:after="0" w:line="240" w:lineRule="auto"/>
        <w:rPr>
          <w:rFonts w:ascii="Arial" w:hAnsi="Arial" w:cs="Arial"/>
          <w:sz w:val="20"/>
          <w:szCs w:val="20"/>
        </w:rPr>
      </w:pPr>
    </w:p>
    <w:p w14:paraId="526A36CB" w14:textId="0EC87EA3" w:rsidR="00D14443" w:rsidRPr="00C07B5C" w:rsidRDefault="00D14443" w:rsidP="00D14443">
      <w:pPr>
        <w:spacing w:after="0" w:line="240" w:lineRule="auto"/>
        <w:rPr>
          <w:rFonts w:ascii="Arial" w:hAnsi="Arial" w:cs="Arial"/>
          <w:sz w:val="20"/>
          <w:szCs w:val="20"/>
        </w:rPr>
      </w:pPr>
      <w:r w:rsidRPr="00C07B5C">
        <w:rPr>
          <w:rFonts w:ascii="Arial" w:eastAsia="Arial" w:hAnsi="Arial" w:cs="Arial"/>
          <w:color w:val="000000" w:themeColor="text1"/>
          <w:sz w:val="20"/>
          <w:szCs w:val="20"/>
        </w:rPr>
        <w:t>Centific is a global organization with offices in the US, Europe, India, China</w:t>
      </w:r>
      <w:r w:rsidR="00174250">
        <w:rPr>
          <w:rFonts w:ascii="Arial" w:eastAsia="Arial" w:hAnsi="Arial" w:cs="Arial"/>
          <w:color w:val="000000" w:themeColor="text1"/>
          <w:sz w:val="20"/>
          <w:szCs w:val="20"/>
        </w:rPr>
        <w:t>,</w:t>
      </w:r>
      <w:r w:rsidRPr="00C07B5C">
        <w:rPr>
          <w:rFonts w:ascii="Arial" w:eastAsia="Arial" w:hAnsi="Arial" w:cs="Arial"/>
          <w:color w:val="000000" w:themeColor="text1"/>
          <w:sz w:val="20"/>
          <w:szCs w:val="20"/>
        </w:rPr>
        <w:t xml:space="preserve"> and Southeast Asia. Clients include 100+ of the Global 500 companies, with industry concentration in </w:t>
      </w:r>
      <w:r w:rsidR="00174250">
        <w:rPr>
          <w:rFonts w:ascii="Arial" w:eastAsia="Arial" w:hAnsi="Arial" w:cs="Arial"/>
          <w:color w:val="000000" w:themeColor="text1"/>
          <w:sz w:val="20"/>
          <w:szCs w:val="20"/>
        </w:rPr>
        <w:t>retail,</w:t>
      </w:r>
      <w:r w:rsidRPr="00C07B5C">
        <w:rPr>
          <w:rFonts w:ascii="Arial" w:eastAsia="Arial" w:hAnsi="Arial" w:cs="Arial"/>
          <w:color w:val="000000" w:themeColor="text1"/>
          <w:sz w:val="20"/>
          <w:szCs w:val="20"/>
        </w:rPr>
        <w:t xml:space="preserve"> consumer packaged goods, logistics, software </w:t>
      </w:r>
      <w:r w:rsidR="00174250">
        <w:rPr>
          <w:rFonts w:ascii="Arial" w:eastAsia="Arial" w:hAnsi="Arial" w:cs="Arial"/>
          <w:color w:val="000000" w:themeColor="text1"/>
          <w:sz w:val="20"/>
          <w:szCs w:val="20"/>
        </w:rPr>
        <w:t>&amp;</w:t>
      </w:r>
      <w:r w:rsidRPr="00C07B5C">
        <w:rPr>
          <w:rFonts w:ascii="Arial" w:eastAsia="Arial" w:hAnsi="Arial" w:cs="Arial"/>
          <w:color w:val="000000" w:themeColor="text1"/>
          <w:sz w:val="20"/>
          <w:szCs w:val="20"/>
        </w:rPr>
        <w:t xml:space="preserve"> technology, healthcare, and travel/hospitality. </w:t>
      </w:r>
    </w:p>
    <w:p w14:paraId="00318DA0" w14:textId="77777777" w:rsidR="00ED5DC2" w:rsidRDefault="00ED5DC2" w:rsidP="00D14443">
      <w:pPr>
        <w:spacing w:after="0" w:line="240" w:lineRule="auto"/>
        <w:rPr>
          <w:rFonts w:ascii="Arial" w:eastAsia="Arial" w:hAnsi="Arial" w:cs="Arial"/>
          <w:color w:val="000000" w:themeColor="text1"/>
          <w:sz w:val="20"/>
          <w:szCs w:val="20"/>
        </w:rPr>
      </w:pPr>
    </w:p>
    <w:p w14:paraId="37B3530F" w14:textId="7B631EF7" w:rsidR="00DD3A09" w:rsidRDefault="00D14443" w:rsidP="00DD3A09">
      <w:pPr>
        <w:spacing w:after="0" w:line="240" w:lineRule="auto"/>
        <w:rPr>
          <w:rFonts w:ascii="Arial" w:hAnsi="Arial" w:cs="Arial"/>
          <w:sz w:val="20"/>
          <w:szCs w:val="20"/>
        </w:rPr>
      </w:pPr>
      <w:r w:rsidRPr="00C07B5C">
        <w:rPr>
          <w:rFonts w:ascii="Arial" w:eastAsia="Arial" w:hAnsi="Arial" w:cs="Arial"/>
          <w:color w:val="000000" w:themeColor="text1"/>
          <w:sz w:val="20"/>
          <w:szCs w:val="20"/>
        </w:rPr>
        <w:t>With</w:t>
      </w:r>
      <w:r w:rsidR="005C74A5">
        <w:rPr>
          <w:rFonts w:ascii="Arial" w:eastAsia="Arial" w:hAnsi="Arial" w:cs="Arial"/>
          <w:color w:val="000000" w:themeColor="text1"/>
          <w:sz w:val="20"/>
          <w:szCs w:val="20"/>
        </w:rPr>
        <w:t xml:space="preserve"> retail industry expertise in the E2E value chain of </w:t>
      </w:r>
      <w:r w:rsidR="007A21B1">
        <w:rPr>
          <w:rFonts w:ascii="Arial" w:eastAsia="Arial" w:hAnsi="Arial" w:cs="Arial"/>
          <w:color w:val="000000" w:themeColor="text1"/>
          <w:sz w:val="20"/>
          <w:szCs w:val="20"/>
        </w:rPr>
        <w:t>D</w:t>
      </w:r>
      <w:r w:rsidR="005C74A5">
        <w:rPr>
          <w:rFonts w:ascii="Arial" w:eastAsia="Arial" w:hAnsi="Arial" w:cs="Arial"/>
          <w:color w:val="000000" w:themeColor="text1"/>
          <w:sz w:val="20"/>
          <w:szCs w:val="20"/>
        </w:rPr>
        <w:t xml:space="preserve">ata and applied </w:t>
      </w:r>
      <w:r w:rsidR="007A21B1">
        <w:rPr>
          <w:rFonts w:ascii="Arial" w:eastAsia="Arial" w:hAnsi="Arial" w:cs="Arial"/>
          <w:color w:val="000000" w:themeColor="text1"/>
          <w:sz w:val="20"/>
          <w:szCs w:val="20"/>
        </w:rPr>
        <w:t>AI</w:t>
      </w:r>
      <w:r w:rsidR="005C74A5">
        <w:rPr>
          <w:rFonts w:ascii="Arial" w:eastAsia="Arial" w:hAnsi="Arial" w:cs="Arial"/>
          <w:color w:val="000000" w:themeColor="text1"/>
          <w:sz w:val="20"/>
          <w:szCs w:val="20"/>
        </w:rPr>
        <w:t xml:space="preserve">, Centific </w:t>
      </w:r>
      <w:r w:rsidR="00DD3A09">
        <w:rPr>
          <w:rFonts w:ascii="Arial" w:eastAsia="Arial" w:hAnsi="Arial" w:cs="Arial"/>
          <w:color w:val="000000" w:themeColor="text1"/>
          <w:sz w:val="20"/>
          <w:szCs w:val="20"/>
        </w:rPr>
        <w:t xml:space="preserve">enables retailers to </w:t>
      </w:r>
      <w:r w:rsidR="00C73318">
        <w:rPr>
          <w:rFonts w:ascii="Arial" w:eastAsia="Arial" w:hAnsi="Arial" w:cs="Arial"/>
          <w:color w:val="000000" w:themeColor="text1"/>
          <w:sz w:val="20"/>
          <w:szCs w:val="20"/>
        </w:rPr>
        <w:t xml:space="preserve">accelerate their digital transformation </w:t>
      </w:r>
      <w:r w:rsidRPr="00C07B5C">
        <w:rPr>
          <w:rFonts w:ascii="Arial" w:eastAsia="Arial" w:hAnsi="Arial" w:cs="Arial"/>
          <w:color w:val="000000" w:themeColor="text1"/>
          <w:sz w:val="20"/>
          <w:szCs w:val="20"/>
        </w:rPr>
        <w:t>to drive</w:t>
      </w:r>
      <w:r w:rsidR="00DD3A09">
        <w:rPr>
          <w:rFonts w:ascii="Arial" w:eastAsia="Arial" w:hAnsi="Arial" w:cs="Arial"/>
          <w:color w:val="000000" w:themeColor="text1"/>
          <w:sz w:val="20"/>
          <w:szCs w:val="20"/>
        </w:rPr>
        <w:t xml:space="preserve"> </w:t>
      </w:r>
      <w:r w:rsidR="00441E87" w:rsidRPr="00ED5DC2">
        <w:rPr>
          <w:rFonts w:ascii="Arial" w:hAnsi="Arial" w:cs="Arial"/>
          <w:sz w:val="20"/>
          <w:szCs w:val="20"/>
        </w:rPr>
        <w:t xml:space="preserve">a triple play of results: happier consumers, </w:t>
      </w:r>
      <w:r w:rsidR="00DD3A09">
        <w:rPr>
          <w:rFonts w:ascii="Arial" w:hAnsi="Arial" w:cs="Arial"/>
          <w:sz w:val="20"/>
          <w:szCs w:val="20"/>
        </w:rPr>
        <w:t>associates</w:t>
      </w:r>
      <w:r w:rsidR="00441E87" w:rsidRPr="00ED5DC2">
        <w:rPr>
          <w:rFonts w:ascii="Arial" w:hAnsi="Arial" w:cs="Arial"/>
          <w:sz w:val="20"/>
          <w:szCs w:val="20"/>
        </w:rPr>
        <w:t xml:space="preserve">, and </w:t>
      </w:r>
      <w:r w:rsidR="00441E87" w:rsidRPr="00315B7F">
        <w:rPr>
          <w:rFonts w:ascii="Arial" w:hAnsi="Arial" w:cs="Arial"/>
          <w:sz w:val="20"/>
          <w:szCs w:val="20"/>
        </w:rPr>
        <w:t>shareholders</w:t>
      </w:r>
      <w:r w:rsidR="00441E87" w:rsidRPr="00ED5DC2">
        <w:rPr>
          <w:rFonts w:ascii="Arial" w:hAnsi="Arial" w:cs="Arial"/>
          <w:sz w:val="20"/>
          <w:szCs w:val="20"/>
        </w:rPr>
        <w:t xml:space="preserve">. </w:t>
      </w:r>
    </w:p>
    <w:p w14:paraId="3553AC41" w14:textId="77777777" w:rsidR="00B47345" w:rsidRDefault="00B47345" w:rsidP="00DD3A09">
      <w:pPr>
        <w:spacing w:after="0" w:line="240" w:lineRule="auto"/>
        <w:rPr>
          <w:rFonts w:ascii="Arial" w:hAnsi="Arial" w:cs="Arial"/>
          <w:sz w:val="20"/>
          <w:szCs w:val="20"/>
        </w:rPr>
      </w:pPr>
    </w:p>
    <w:p w14:paraId="673A6D17" w14:textId="03818622" w:rsidR="00441E87" w:rsidRPr="00ED5DC2" w:rsidRDefault="00441E87" w:rsidP="00DD3A09">
      <w:pPr>
        <w:spacing w:after="0" w:line="240" w:lineRule="auto"/>
        <w:rPr>
          <w:rFonts w:ascii="Arial" w:hAnsi="Arial" w:cs="Arial"/>
          <w:color w:val="242424"/>
          <w:sz w:val="20"/>
          <w:szCs w:val="20"/>
          <w:shd w:val="clear" w:color="auto" w:fill="FFFFFF"/>
        </w:rPr>
      </w:pPr>
      <w:r w:rsidRPr="00ED5DC2">
        <w:rPr>
          <w:rFonts w:ascii="Arial" w:hAnsi="Arial" w:cs="Arial"/>
          <w:sz w:val="20"/>
          <w:szCs w:val="20"/>
        </w:rPr>
        <w:t xml:space="preserve">We reimagine experiences by partnering with companies </w:t>
      </w:r>
      <w:r w:rsidRPr="00ED5DC2">
        <w:rPr>
          <w:rFonts w:ascii="Arial" w:hAnsi="Arial" w:cs="Arial"/>
          <w:color w:val="242424"/>
          <w:sz w:val="20"/>
          <w:szCs w:val="20"/>
          <w:shd w:val="clear" w:color="auto" w:fill="FFFFFF"/>
        </w:rPr>
        <w:t xml:space="preserve">to </w:t>
      </w:r>
      <w:r w:rsidR="006C63C5">
        <w:rPr>
          <w:rFonts w:ascii="Arial" w:hAnsi="Arial" w:cs="Arial"/>
          <w:sz w:val="20"/>
          <w:szCs w:val="20"/>
        </w:rPr>
        <w:t>drive tangible ROI</w:t>
      </w:r>
      <w:r w:rsidRPr="00ED5DC2">
        <w:rPr>
          <w:rFonts w:ascii="Arial" w:hAnsi="Arial" w:cs="Arial"/>
          <w:color w:val="242424"/>
          <w:sz w:val="20"/>
          <w:szCs w:val="20"/>
          <w:shd w:val="clear" w:color="auto" w:fill="FFFFFF"/>
        </w:rPr>
        <w:t>, decrease waste, and optimize operations.</w:t>
      </w:r>
    </w:p>
    <w:p w14:paraId="713E6986" w14:textId="77777777" w:rsidR="00707F93" w:rsidRDefault="00707F93" w:rsidP="00D14443">
      <w:pPr>
        <w:spacing w:after="0" w:line="240" w:lineRule="auto"/>
        <w:rPr>
          <w:rFonts w:ascii="Arial" w:eastAsia="Arial" w:hAnsi="Arial" w:cs="Arial"/>
          <w:color w:val="201F1E"/>
          <w:sz w:val="20"/>
          <w:szCs w:val="20"/>
        </w:rPr>
      </w:pPr>
    </w:p>
    <w:p w14:paraId="46E2C890" w14:textId="38E0C90A" w:rsidR="00201324" w:rsidRPr="00201324" w:rsidRDefault="00201324" w:rsidP="00D14443">
      <w:pPr>
        <w:spacing w:after="0" w:line="240" w:lineRule="auto"/>
        <w:rPr>
          <w:rFonts w:ascii="Arial" w:eastAsia="Arial" w:hAnsi="Arial" w:cs="Arial"/>
          <w:sz w:val="20"/>
          <w:szCs w:val="20"/>
        </w:rPr>
      </w:pPr>
      <w:r w:rsidRPr="00C07B5C">
        <w:rPr>
          <w:rFonts w:ascii="Arial" w:eastAsia="Arial" w:hAnsi="Arial" w:cs="Arial"/>
          <w:color w:val="201F1E"/>
          <w:sz w:val="20"/>
          <w:szCs w:val="20"/>
        </w:rPr>
        <w:t xml:space="preserve">To learn more about </w:t>
      </w:r>
      <w:r>
        <w:rPr>
          <w:rFonts w:ascii="Arial" w:eastAsia="Arial" w:hAnsi="Arial" w:cs="Arial"/>
          <w:color w:val="201F1E"/>
          <w:sz w:val="20"/>
          <w:szCs w:val="20"/>
        </w:rPr>
        <w:t>Pitaya.AI</w:t>
      </w:r>
      <w:r w:rsidRPr="00C07B5C">
        <w:rPr>
          <w:rFonts w:ascii="Arial" w:eastAsia="Arial" w:hAnsi="Arial" w:cs="Arial"/>
          <w:color w:val="201F1E"/>
          <w:sz w:val="20"/>
          <w:szCs w:val="20"/>
        </w:rPr>
        <w:t xml:space="preserve"> visit: </w:t>
      </w:r>
      <w:hyperlink r:id="rId8" w:history="1">
        <w:r w:rsidRPr="007D4876">
          <w:rPr>
            <w:rStyle w:val="Hyperlink"/>
            <w:rFonts w:ascii="Arial" w:eastAsia="Arial" w:hAnsi="Arial" w:cs="Arial"/>
            <w:sz w:val="20"/>
            <w:szCs w:val="20"/>
          </w:rPr>
          <w:t>http://www.pitaya.ai</w:t>
        </w:r>
      </w:hyperlink>
    </w:p>
    <w:p w14:paraId="2909CA24" w14:textId="553AA087" w:rsidR="00D14443" w:rsidRPr="00C07B5C" w:rsidRDefault="00D14443" w:rsidP="00D14443">
      <w:pPr>
        <w:spacing w:after="0" w:line="240" w:lineRule="auto"/>
        <w:rPr>
          <w:rFonts w:ascii="Arial" w:hAnsi="Arial" w:cs="Arial"/>
          <w:sz w:val="20"/>
          <w:szCs w:val="20"/>
        </w:rPr>
      </w:pPr>
      <w:r w:rsidRPr="00C07B5C">
        <w:rPr>
          <w:rFonts w:ascii="Arial" w:eastAsia="Arial" w:hAnsi="Arial" w:cs="Arial"/>
          <w:color w:val="201F1E"/>
          <w:sz w:val="20"/>
          <w:szCs w:val="20"/>
        </w:rPr>
        <w:t xml:space="preserve">To learn more about Centific visit: </w:t>
      </w:r>
      <w:hyperlink r:id="rId9" w:history="1">
        <w:r w:rsidR="00201324" w:rsidRPr="007D4876">
          <w:rPr>
            <w:rStyle w:val="Hyperlink"/>
            <w:rFonts w:ascii="Arial" w:eastAsia="Arial" w:hAnsi="Arial" w:cs="Arial"/>
            <w:sz w:val="20"/>
            <w:szCs w:val="20"/>
          </w:rPr>
          <w:t>http://www.centific.com</w:t>
        </w:r>
      </w:hyperlink>
    </w:p>
    <w:p w14:paraId="6172606A" w14:textId="77777777" w:rsidR="00201324" w:rsidRPr="00C07B5C" w:rsidRDefault="00201324" w:rsidP="00201324">
      <w:pPr>
        <w:spacing w:after="0" w:line="240" w:lineRule="auto"/>
        <w:rPr>
          <w:rFonts w:ascii="Arial" w:hAnsi="Arial" w:cs="Arial"/>
          <w:sz w:val="20"/>
          <w:szCs w:val="20"/>
        </w:rPr>
      </w:pPr>
    </w:p>
    <w:p w14:paraId="1D6A4E7B" w14:textId="779C8B56" w:rsidR="00D14443" w:rsidRDefault="00D14443">
      <w:pPr>
        <w:rPr>
          <w:rFonts w:ascii="Arial" w:eastAsia="Calibri" w:hAnsi="Arial" w:cs="Arial"/>
          <w:sz w:val="20"/>
          <w:szCs w:val="20"/>
        </w:rPr>
      </w:pPr>
    </w:p>
    <w:p w14:paraId="7BC2C75B" w14:textId="77777777" w:rsidR="00D14443" w:rsidRDefault="00D14443" w:rsidP="00C07B5C">
      <w:pPr>
        <w:spacing w:after="0" w:line="240" w:lineRule="auto"/>
        <w:rPr>
          <w:rFonts w:ascii="Arial" w:eastAsia="Calibri" w:hAnsi="Arial" w:cs="Arial"/>
          <w:sz w:val="20"/>
          <w:szCs w:val="20"/>
        </w:rPr>
      </w:pPr>
    </w:p>
    <w:p w14:paraId="5B224710" w14:textId="77777777" w:rsidR="00D14443" w:rsidRDefault="00D14443" w:rsidP="00C07B5C">
      <w:pPr>
        <w:spacing w:after="0" w:line="240" w:lineRule="auto"/>
        <w:rPr>
          <w:rFonts w:ascii="Arial" w:eastAsia="Calibri" w:hAnsi="Arial" w:cs="Arial"/>
          <w:sz w:val="20"/>
          <w:szCs w:val="20"/>
        </w:rPr>
      </w:pPr>
    </w:p>
    <w:p w14:paraId="0CB9C82A" w14:textId="77777777" w:rsidR="00D14443" w:rsidRDefault="00D14443" w:rsidP="00C07B5C">
      <w:pPr>
        <w:spacing w:after="0" w:line="240" w:lineRule="auto"/>
        <w:rPr>
          <w:rFonts w:ascii="Arial" w:eastAsia="Calibri" w:hAnsi="Arial" w:cs="Arial"/>
          <w:sz w:val="20"/>
          <w:szCs w:val="20"/>
        </w:rPr>
      </w:pPr>
    </w:p>
    <w:p w14:paraId="230F778A" w14:textId="77777777" w:rsidR="00D14443" w:rsidRDefault="00D14443" w:rsidP="00C07B5C">
      <w:pPr>
        <w:spacing w:after="0" w:line="240" w:lineRule="auto"/>
        <w:rPr>
          <w:rFonts w:ascii="Arial" w:eastAsia="Calibri" w:hAnsi="Arial" w:cs="Arial"/>
          <w:sz w:val="20"/>
          <w:szCs w:val="20"/>
        </w:rPr>
      </w:pPr>
    </w:p>
    <w:p w14:paraId="25C0DD50" w14:textId="77777777" w:rsidR="00D14443" w:rsidRDefault="00D14443" w:rsidP="00C07B5C">
      <w:pPr>
        <w:spacing w:after="0" w:line="240" w:lineRule="auto"/>
        <w:rPr>
          <w:rFonts w:ascii="Arial" w:eastAsia="Calibri" w:hAnsi="Arial" w:cs="Arial"/>
          <w:sz w:val="20"/>
          <w:szCs w:val="20"/>
        </w:rPr>
      </w:pPr>
    </w:p>
    <w:p w14:paraId="088DAC46" w14:textId="77777777" w:rsidR="00D14443" w:rsidRDefault="00D14443" w:rsidP="00C07B5C">
      <w:pPr>
        <w:spacing w:after="0" w:line="240" w:lineRule="auto"/>
        <w:rPr>
          <w:rFonts w:ascii="Arial" w:eastAsia="Calibri" w:hAnsi="Arial" w:cs="Arial"/>
          <w:sz w:val="20"/>
          <w:szCs w:val="20"/>
        </w:rPr>
      </w:pPr>
    </w:p>
    <w:p w14:paraId="065E98AF" w14:textId="77777777" w:rsidR="00D14443" w:rsidRDefault="00D14443" w:rsidP="00C07B5C">
      <w:pPr>
        <w:spacing w:after="0" w:line="240" w:lineRule="auto"/>
        <w:rPr>
          <w:rFonts w:ascii="Arial" w:eastAsia="Calibri" w:hAnsi="Arial" w:cs="Arial"/>
          <w:sz w:val="20"/>
          <w:szCs w:val="20"/>
        </w:rPr>
      </w:pPr>
    </w:p>
    <w:p w14:paraId="7B6B9196" w14:textId="77777777" w:rsidR="00D14443" w:rsidRDefault="00D14443" w:rsidP="00C07B5C">
      <w:pPr>
        <w:spacing w:after="0" w:line="240" w:lineRule="auto"/>
        <w:rPr>
          <w:rFonts w:ascii="Arial" w:eastAsia="Calibri" w:hAnsi="Arial" w:cs="Arial"/>
          <w:sz w:val="20"/>
          <w:szCs w:val="20"/>
        </w:rPr>
      </w:pPr>
    </w:p>
    <w:p w14:paraId="383ED0BA" w14:textId="77777777" w:rsidR="00D14443" w:rsidRDefault="00D14443" w:rsidP="00C07B5C">
      <w:pPr>
        <w:spacing w:after="0" w:line="240" w:lineRule="auto"/>
        <w:rPr>
          <w:rFonts w:ascii="Arial" w:eastAsia="Calibri" w:hAnsi="Arial" w:cs="Arial"/>
          <w:sz w:val="20"/>
          <w:szCs w:val="20"/>
        </w:rPr>
      </w:pPr>
    </w:p>
    <w:p w14:paraId="3C3F3E54" w14:textId="77777777" w:rsidR="00D14443" w:rsidRDefault="00D14443" w:rsidP="00C07B5C">
      <w:pPr>
        <w:spacing w:after="0" w:line="240" w:lineRule="auto"/>
        <w:rPr>
          <w:rFonts w:ascii="Arial" w:eastAsia="Calibri" w:hAnsi="Arial" w:cs="Arial"/>
          <w:sz w:val="20"/>
          <w:szCs w:val="20"/>
        </w:rPr>
      </w:pPr>
    </w:p>
    <w:p w14:paraId="77CDD09A" w14:textId="77777777" w:rsidR="00D14443" w:rsidRDefault="00D14443" w:rsidP="00C07B5C">
      <w:pPr>
        <w:spacing w:after="0" w:line="240" w:lineRule="auto"/>
        <w:rPr>
          <w:rFonts w:ascii="Arial" w:eastAsia="Calibri" w:hAnsi="Arial" w:cs="Arial"/>
          <w:sz w:val="20"/>
          <w:szCs w:val="20"/>
        </w:rPr>
      </w:pPr>
    </w:p>
    <w:p w14:paraId="042BC4B1" w14:textId="77777777" w:rsidR="00D14443" w:rsidRDefault="00D14443" w:rsidP="00C07B5C">
      <w:pPr>
        <w:spacing w:after="0" w:line="240" w:lineRule="auto"/>
        <w:rPr>
          <w:rFonts w:ascii="Arial" w:eastAsia="Calibri" w:hAnsi="Arial" w:cs="Arial"/>
          <w:sz w:val="20"/>
          <w:szCs w:val="20"/>
        </w:rPr>
      </w:pPr>
    </w:p>
    <w:p w14:paraId="1E194FA6" w14:textId="77777777" w:rsidR="00D14443" w:rsidRDefault="00D14443" w:rsidP="00C07B5C">
      <w:pPr>
        <w:spacing w:after="0" w:line="240" w:lineRule="auto"/>
        <w:rPr>
          <w:rFonts w:ascii="Arial" w:eastAsia="Calibri" w:hAnsi="Arial" w:cs="Arial"/>
          <w:sz w:val="20"/>
          <w:szCs w:val="20"/>
        </w:rPr>
      </w:pPr>
    </w:p>
    <w:p w14:paraId="4D651D5F" w14:textId="77777777" w:rsidR="00D14443" w:rsidRDefault="00D14443" w:rsidP="00C07B5C">
      <w:pPr>
        <w:spacing w:after="0" w:line="240" w:lineRule="auto"/>
        <w:rPr>
          <w:rFonts w:ascii="Arial" w:eastAsia="Calibri" w:hAnsi="Arial" w:cs="Arial"/>
          <w:sz w:val="20"/>
          <w:szCs w:val="20"/>
        </w:rPr>
      </w:pPr>
    </w:p>
    <w:p w14:paraId="0807A59A" w14:textId="77777777" w:rsidR="00D14443" w:rsidRDefault="00D14443" w:rsidP="00C07B5C">
      <w:pPr>
        <w:spacing w:after="0" w:line="240" w:lineRule="auto"/>
        <w:rPr>
          <w:rFonts w:ascii="Arial" w:eastAsia="Calibri" w:hAnsi="Arial" w:cs="Arial"/>
          <w:sz w:val="20"/>
          <w:szCs w:val="20"/>
        </w:rPr>
      </w:pPr>
    </w:p>
    <w:p w14:paraId="55B12ACF" w14:textId="77777777" w:rsidR="00D14443" w:rsidRDefault="00D14443" w:rsidP="00C07B5C">
      <w:pPr>
        <w:spacing w:after="0" w:line="240" w:lineRule="auto"/>
        <w:rPr>
          <w:rFonts w:ascii="Arial" w:eastAsia="Calibri" w:hAnsi="Arial" w:cs="Arial"/>
          <w:sz w:val="20"/>
          <w:szCs w:val="20"/>
        </w:rPr>
      </w:pPr>
    </w:p>
    <w:p w14:paraId="68CF5BCF" w14:textId="77777777" w:rsidR="00D14443" w:rsidRDefault="00D14443" w:rsidP="00C07B5C">
      <w:pPr>
        <w:spacing w:after="0" w:line="240" w:lineRule="auto"/>
        <w:rPr>
          <w:rFonts w:ascii="Arial" w:eastAsia="Calibri" w:hAnsi="Arial" w:cs="Arial"/>
          <w:sz w:val="20"/>
          <w:szCs w:val="20"/>
        </w:rPr>
      </w:pPr>
    </w:p>
    <w:p w14:paraId="46B07DCA" w14:textId="77777777" w:rsidR="00D14443" w:rsidRDefault="00D14443" w:rsidP="00C07B5C">
      <w:pPr>
        <w:spacing w:after="0" w:line="240" w:lineRule="auto"/>
        <w:rPr>
          <w:rFonts w:ascii="Arial" w:eastAsia="Calibri" w:hAnsi="Arial" w:cs="Arial"/>
          <w:sz w:val="20"/>
          <w:szCs w:val="20"/>
        </w:rPr>
      </w:pPr>
    </w:p>
    <w:p w14:paraId="732022C0" w14:textId="77777777" w:rsidR="00D14443" w:rsidRDefault="00D14443" w:rsidP="00C07B5C">
      <w:pPr>
        <w:spacing w:after="0" w:line="240" w:lineRule="auto"/>
        <w:rPr>
          <w:rFonts w:ascii="Arial" w:eastAsia="Calibri" w:hAnsi="Arial" w:cs="Arial"/>
          <w:sz w:val="20"/>
          <w:szCs w:val="20"/>
        </w:rPr>
      </w:pPr>
    </w:p>
    <w:p w14:paraId="284CA140" w14:textId="77777777" w:rsidR="00D14443" w:rsidRDefault="00D14443" w:rsidP="00C07B5C">
      <w:pPr>
        <w:spacing w:after="0" w:line="240" w:lineRule="auto"/>
        <w:rPr>
          <w:rFonts w:ascii="Arial" w:eastAsia="Calibri" w:hAnsi="Arial" w:cs="Arial"/>
          <w:sz w:val="20"/>
          <w:szCs w:val="20"/>
        </w:rPr>
      </w:pPr>
    </w:p>
    <w:p w14:paraId="1B7AEBBF" w14:textId="77777777" w:rsidR="00D14443" w:rsidRDefault="00D14443" w:rsidP="00C07B5C">
      <w:pPr>
        <w:spacing w:after="0" w:line="240" w:lineRule="auto"/>
        <w:rPr>
          <w:rFonts w:ascii="Arial" w:eastAsia="Calibri" w:hAnsi="Arial" w:cs="Arial"/>
          <w:sz w:val="20"/>
          <w:szCs w:val="20"/>
        </w:rPr>
      </w:pPr>
    </w:p>
    <w:p w14:paraId="476BEE45" w14:textId="77777777" w:rsidR="00D14443" w:rsidRDefault="00D14443" w:rsidP="00C07B5C">
      <w:pPr>
        <w:spacing w:after="0" w:line="240" w:lineRule="auto"/>
        <w:rPr>
          <w:rFonts w:ascii="Arial" w:eastAsia="Calibri" w:hAnsi="Arial" w:cs="Arial"/>
          <w:sz w:val="20"/>
          <w:szCs w:val="20"/>
        </w:rPr>
      </w:pPr>
    </w:p>
    <w:p w14:paraId="3963761E" w14:textId="77777777" w:rsidR="00D14443" w:rsidRDefault="00D14443" w:rsidP="00C07B5C">
      <w:pPr>
        <w:spacing w:after="0" w:line="240" w:lineRule="auto"/>
        <w:rPr>
          <w:rFonts w:ascii="Arial" w:eastAsia="Calibri" w:hAnsi="Arial" w:cs="Arial"/>
          <w:sz w:val="20"/>
          <w:szCs w:val="20"/>
        </w:rPr>
      </w:pPr>
    </w:p>
    <w:p w14:paraId="07D343D5" w14:textId="77777777" w:rsidR="00D14443" w:rsidRDefault="00D14443" w:rsidP="00C07B5C">
      <w:pPr>
        <w:spacing w:after="0" w:line="240" w:lineRule="auto"/>
        <w:rPr>
          <w:rFonts w:ascii="Arial" w:eastAsia="Calibri" w:hAnsi="Arial" w:cs="Arial"/>
          <w:sz w:val="20"/>
          <w:szCs w:val="20"/>
        </w:rPr>
      </w:pPr>
    </w:p>
    <w:p w14:paraId="3316D0C7" w14:textId="77777777" w:rsidR="00D14443" w:rsidRDefault="00D14443" w:rsidP="00C07B5C">
      <w:pPr>
        <w:spacing w:after="0" w:line="240" w:lineRule="auto"/>
        <w:rPr>
          <w:rFonts w:ascii="Arial" w:eastAsia="Calibri" w:hAnsi="Arial" w:cs="Arial"/>
          <w:sz w:val="20"/>
          <w:szCs w:val="20"/>
        </w:rPr>
      </w:pPr>
    </w:p>
    <w:p w14:paraId="702CBD35" w14:textId="77777777" w:rsidR="00D14443" w:rsidRDefault="00D14443" w:rsidP="00C07B5C">
      <w:pPr>
        <w:spacing w:after="0" w:line="240" w:lineRule="auto"/>
        <w:rPr>
          <w:rFonts w:ascii="Arial" w:eastAsia="Calibri" w:hAnsi="Arial" w:cs="Arial"/>
          <w:sz w:val="20"/>
          <w:szCs w:val="20"/>
        </w:rPr>
      </w:pPr>
    </w:p>
    <w:p w14:paraId="28800AFA" w14:textId="77777777" w:rsidR="00D14443" w:rsidRDefault="00D14443" w:rsidP="00C07B5C">
      <w:pPr>
        <w:spacing w:after="0" w:line="240" w:lineRule="auto"/>
        <w:rPr>
          <w:rFonts w:ascii="Arial" w:eastAsia="Calibri" w:hAnsi="Arial" w:cs="Arial"/>
          <w:sz w:val="20"/>
          <w:szCs w:val="20"/>
        </w:rPr>
      </w:pPr>
    </w:p>
    <w:p w14:paraId="3D231B7B" w14:textId="77777777" w:rsidR="00D14443" w:rsidRDefault="00D14443" w:rsidP="00C07B5C">
      <w:pPr>
        <w:spacing w:after="0" w:line="240" w:lineRule="auto"/>
        <w:rPr>
          <w:rFonts w:ascii="Arial" w:eastAsia="Calibri" w:hAnsi="Arial" w:cs="Arial"/>
          <w:sz w:val="20"/>
          <w:szCs w:val="20"/>
        </w:rPr>
      </w:pPr>
    </w:p>
    <w:p w14:paraId="2C67ED70" w14:textId="77777777" w:rsidR="00D14443" w:rsidRDefault="00D14443" w:rsidP="00C07B5C">
      <w:pPr>
        <w:spacing w:after="0" w:line="240" w:lineRule="auto"/>
        <w:rPr>
          <w:rFonts w:ascii="Arial" w:eastAsia="Calibri" w:hAnsi="Arial" w:cs="Arial"/>
          <w:sz w:val="20"/>
          <w:szCs w:val="20"/>
        </w:rPr>
      </w:pPr>
    </w:p>
    <w:p w14:paraId="4252A072" w14:textId="77777777" w:rsidR="00D14443" w:rsidRDefault="00D14443" w:rsidP="00C07B5C">
      <w:pPr>
        <w:spacing w:after="0" w:line="240" w:lineRule="auto"/>
        <w:rPr>
          <w:rFonts w:ascii="Arial" w:eastAsia="Calibri" w:hAnsi="Arial" w:cs="Arial"/>
          <w:sz w:val="20"/>
          <w:szCs w:val="20"/>
        </w:rPr>
      </w:pPr>
    </w:p>
    <w:p w14:paraId="568A63A6" w14:textId="77777777" w:rsidR="00D14443" w:rsidRDefault="00D14443" w:rsidP="00C07B5C">
      <w:pPr>
        <w:spacing w:after="0" w:line="240" w:lineRule="auto"/>
        <w:rPr>
          <w:rFonts w:ascii="Arial" w:eastAsia="Calibri" w:hAnsi="Arial" w:cs="Arial"/>
          <w:sz w:val="20"/>
          <w:szCs w:val="20"/>
        </w:rPr>
      </w:pPr>
    </w:p>
    <w:p w14:paraId="102C7B8F" w14:textId="77777777" w:rsidR="00D14443" w:rsidRDefault="00D14443" w:rsidP="00C07B5C">
      <w:pPr>
        <w:spacing w:after="0" w:line="240" w:lineRule="auto"/>
        <w:rPr>
          <w:rFonts w:ascii="Arial" w:eastAsia="Calibri" w:hAnsi="Arial" w:cs="Arial"/>
          <w:sz w:val="20"/>
          <w:szCs w:val="20"/>
        </w:rPr>
      </w:pPr>
    </w:p>
    <w:p w14:paraId="57F66251" w14:textId="77777777" w:rsidR="00D14443" w:rsidRDefault="00D14443" w:rsidP="00C07B5C">
      <w:pPr>
        <w:spacing w:after="0" w:line="240" w:lineRule="auto"/>
        <w:rPr>
          <w:rFonts w:ascii="Arial" w:eastAsia="Calibri" w:hAnsi="Arial" w:cs="Arial"/>
          <w:sz w:val="20"/>
          <w:szCs w:val="20"/>
        </w:rPr>
      </w:pPr>
    </w:p>
    <w:p w14:paraId="40E43694" w14:textId="77777777" w:rsidR="00D14443" w:rsidRDefault="00D14443" w:rsidP="00C07B5C">
      <w:pPr>
        <w:spacing w:after="0" w:line="240" w:lineRule="auto"/>
        <w:rPr>
          <w:rFonts w:ascii="Arial" w:eastAsia="Calibri" w:hAnsi="Arial" w:cs="Arial"/>
          <w:sz w:val="20"/>
          <w:szCs w:val="20"/>
        </w:rPr>
      </w:pPr>
    </w:p>
    <w:p w14:paraId="57CC098A" w14:textId="285DB227" w:rsidR="007167BA" w:rsidRPr="00C07B5C" w:rsidRDefault="007167BA" w:rsidP="007167BA">
      <w:pPr>
        <w:rPr>
          <w:rFonts w:ascii="Arial" w:hAnsi="Arial" w:cs="Arial"/>
          <w:sz w:val="20"/>
          <w:szCs w:val="20"/>
        </w:rPr>
      </w:pPr>
      <w:r w:rsidRPr="00C07B5C">
        <w:rPr>
          <w:rFonts w:ascii="Arial" w:hAnsi="Arial" w:cs="Arial"/>
          <w:sz w:val="20"/>
          <w:szCs w:val="20"/>
        </w:rPr>
        <w:t xml:space="preserve"> </w:t>
      </w:r>
    </w:p>
    <w:p w14:paraId="4CC34816" w14:textId="0C0E9E3E" w:rsidR="00177A5F" w:rsidRPr="00C07B5C" w:rsidRDefault="00177A5F" w:rsidP="00C07B5C">
      <w:pPr>
        <w:spacing w:after="0" w:line="240" w:lineRule="auto"/>
        <w:rPr>
          <w:rFonts w:ascii="Arial" w:hAnsi="Arial" w:cs="Arial"/>
          <w:sz w:val="20"/>
          <w:szCs w:val="20"/>
        </w:rPr>
      </w:pPr>
    </w:p>
    <w:sectPr w:rsidR="00177A5F" w:rsidRPr="00C07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CZHexgu8" int2:invalidationBookmarkName="" int2:hashCode="oZF5VuBhgAqWWm" int2:id="DZeLpZWk">
      <int2:state int2:value="Rejected" int2:type="AugLoop_Text_Critique"/>
    </int2:bookmark>
    <int2:bookmark int2:bookmarkName="_Int_mQ3U1HH8" int2:invalidationBookmarkName="" int2:hashCode="g8U7pvRSgwWMpI" int2:id="FBspl6bE">
      <int2:state int2:value="Rejected" int2:type="AugLoop_Text_Critique"/>
    </int2:bookmark>
    <int2:bookmark int2:bookmarkName="_Int_UuzZSxwg" int2:invalidationBookmarkName="" int2:hashCode="ec2Hk5GkGsiQE9" int2:id="jcCyW7iy">
      <int2:state int2:value="Rejected" int2:type="AugLoop_Text_Critique"/>
    </int2:bookmark>
    <int2:bookmark int2:bookmarkName="_Int_XZ7fdaNb" int2:invalidationBookmarkName="" int2:hashCode="osRYBJqqPQPdtZ" int2:id="qI4xzNFQ">
      <int2:state int2:value="Rejected" int2:type="AugLoop_Text_Critique"/>
    </int2:bookmark>
    <int2:bookmark int2:bookmarkName="_Int_EPn5fJW8" int2:invalidationBookmarkName="" int2:hashCode="VgBAxUo7/q8kxK" int2:id="uTaKPgcy">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D3FC6"/>
    <w:multiLevelType w:val="hybridMultilevel"/>
    <w:tmpl w:val="FFFFFFFF"/>
    <w:lvl w:ilvl="0" w:tplc="0D62C394">
      <w:start w:val="2"/>
      <w:numFmt w:val="decimal"/>
      <w:lvlText w:val="%1."/>
      <w:lvlJc w:val="left"/>
      <w:pPr>
        <w:ind w:left="720" w:hanging="360"/>
      </w:pPr>
    </w:lvl>
    <w:lvl w:ilvl="1" w:tplc="7CA2F712">
      <w:start w:val="1"/>
      <w:numFmt w:val="lowerLetter"/>
      <w:lvlText w:val="%2."/>
      <w:lvlJc w:val="left"/>
      <w:pPr>
        <w:ind w:left="1440" w:hanging="360"/>
      </w:pPr>
    </w:lvl>
    <w:lvl w:ilvl="2" w:tplc="09D6991C">
      <w:start w:val="1"/>
      <w:numFmt w:val="lowerRoman"/>
      <w:lvlText w:val="%3."/>
      <w:lvlJc w:val="right"/>
      <w:pPr>
        <w:ind w:left="2160" w:hanging="180"/>
      </w:pPr>
    </w:lvl>
    <w:lvl w:ilvl="3" w:tplc="47782D1C">
      <w:start w:val="1"/>
      <w:numFmt w:val="decimal"/>
      <w:lvlText w:val="%4."/>
      <w:lvlJc w:val="left"/>
      <w:pPr>
        <w:ind w:left="2880" w:hanging="360"/>
      </w:pPr>
    </w:lvl>
    <w:lvl w:ilvl="4" w:tplc="041CF85E">
      <w:start w:val="1"/>
      <w:numFmt w:val="lowerLetter"/>
      <w:lvlText w:val="%5."/>
      <w:lvlJc w:val="left"/>
      <w:pPr>
        <w:ind w:left="3600" w:hanging="360"/>
      </w:pPr>
    </w:lvl>
    <w:lvl w:ilvl="5" w:tplc="FB0EF46A">
      <w:start w:val="1"/>
      <w:numFmt w:val="lowerRoman"/>
      <w:lvlText w:val="%6."/>
      <w:lvlJc w:val="right"/>
      <w:pPr>
        <w:ind w:left="4320" w:hanging="180"/>
      </w:pPr>
    </w:lvl>
    <w:lvl w:ilvl="6" w:tplc="453A0F66">
      <w:start w:val="1"/>
      <w:numFmt w:val="decimal"/>
      <w:lvlText w:val="%7."/>
      <w:lvlJc w:val="left"/>
      <w:pPr>
        <w:ind w:left="5040" w:hanging="360"/>
      </w:pPr>
    </w:lvl>
    <w:lvl w:ilvl="7" w:tplc="0DD05C60">
      <w:start w:val="1"/>
      <w:numFmt w:val="lowerLetter"/>
      <w:lvlText w:val="%8."/>
      <w:lvlJc w:val="left"/>
      <w:pPr>
        <w:ind w:left="5760" w:hanging="360"/>
      </w:pPr>
    </w:lvl>
    <w:lvl w:ilvl="8" w:tplc="50A2B83E">
      <w:start w:val="1"/>
      <w:numFmt w:val="lowerRoman"/>
      <w:lvlText w:val="%9."/>
      <w:lvlJc w:val="right"/>
      <w:pPr>
        <w:ind w:left="6480" w:hanging="180"/>
      </w:pPr>
    </w:lvl>
  </w:abstractNum>
  <w:abstractNum w:abstractNumId="1" w15:restartNumberingAfterBreak="0">
    <w:nsid w:val="25337890"/>
    <w:multiLevelType w:val="hybridMultilevel"/>
    <w:tmpl w:val="A43AEF22"/>
    <w:lvl w:ilvl="0" w:tplc="7F0A29FC">
      <w:start w:val="1"/>
      <w:numFmt w:val="decimal"/>
      <w:lvlText w:val="%1."/>
      <w:lvlJc w:val="left"/>
      <w:pPr>
        <w:ind w:left="720" w:hanging="360"/>
      </w:pPr>
    </w:lvl>
    <w:lvl w:ilvl="1" w:tplc="EEF61ACE">
      <w:start w:val="1"/>
      <w:numFmt w:val="lowerLetter"/>
      <w:lvlText w:val="%2."/>
      <w:lvlJc w:val="left"/>
      <w:pPr>
        <w:ind w:left="1440" w:hanging="360"/>
      </w:pPr>
    </w:lvl>
    <w:lvl w:ilvl="2" w:tplc="DA9085D0">
      <w:start w:val="1"/>
      <w:numFmt w:val="lowerRoman"/>
      <w:lvlText w:val="%3."/>
      <w:lvlJc w:val="right"/>
      <w:pPr>
        <w:ind w:left="2160" w:hanging="180"/>
      </w:pPr>
    </w:lvl>
    <w:lvl w:ilvl="3" w:tplc="E9C0FA86">
      <w:start w:val="1"/>
      <w:numFmt w:val="decimal"/>
      <w:lvlText w:val="%4."/>
      <w:lvlJc w:val="left"/>
      <w:pPr>
        <w:ind w:left="2880" w:hanging="360"/>
      </w:pPr>
    </w:lvl>
    <w:lvl w:ilvl="4" w:tplc="97B816EA">
      <w:start w:val="1"/>
      <w:numFmt w:val="lowerLetter"/>
      <w:lvlText w:val="%5."/>
      <w:lvlJc w:val="left"/>
      <w:pPr>
        <w:ind w:left="3600" w:hanging="360"/>
      </w:pPr>
    </w:lvl>
    <w:lvl w:ilvl="5" w:tplc="59684046">
      <w:start w:val="1"/>
      <w:numFmt w:val="lowerRoman"/>
      <w:lvlText w:val="%6."/>
      <w:lvlJc w:val="right"/>
      <w:pPr>
        <w:ind w:left="4320" w:hanging="180"/>
      </w:pPr>
    </w:lvl>
    <w:lvl w:ilvl="6" w:tplc="11E60B06">
      <w:start w:val="1"/>
      <w:numFmt w:val="decimal"/>
      <w:lvlText w:val="%7."/>
      <w:lvlJc w:val="left"/>
      <w:pPr>
        <w:ind w:left="5040" w:hanging="360"/>
      </w:pPr>
    </w:lvl>
    <w:lvl w:ilvl="7" w:tplc="649E76DE">
      <w:start w:val="1"/>
      <w:numFmt w:val="lowerLetter"/>
      <w:lvlText w:val="%8."/>
      <w:lvlJc w:val="left"/>
      <w:pPr>
        <w:ind w:left="5760" w:hanging="360"/>
      </w:pPr>
    </w:lvl>
    <w:lvl w:ilvl="8" w:tplc="C3B698EC">
      <w:start w:val="1"/>
      <w:numFmt w:val="lowerRoman"/>
      <w:lvlText w:val="%9."/>
      <w:lvlJc w:val="right"/>
      <w:pPr>
        <w:ind w:left="6480" w:hanging="180"/>
      </w:pPr>
    </w:lvl>
  </w:abstractNum>
  <w:abstractNum w:abstractNumId="2" w15:restartNumberingAfterBreak="0">
    <w:nsid w:val="4717A447"/>
    <w:multiLevelType w:val="hybridMultilevel"/>
    <w:tmpl w:val="FFFFFFFF"/>
    <w:lvl w:ilvl="0" w:tplc="BA5C0ECC">
      <w:start w:val="5"/>
      <w:numFmt w:val="decimal"/>
      <w:lvlText w:val="%1."/>
      <w:lvlJc w:val="left"/>
      <w:pPr>
        <w:ind w:left="720" w:hanging="360"/>
      </w:pPr>
    </w:lvl>
    <w:lvl w:ilvl="1" w:tplc="09B6CE98">
      <w:start w:val="1"/>
      <w:numFmt w:val="lowerLetter"/>
      <w:lvlText w:val="%2."/>
      <w:lvlJc w:val="left"/>
      <w:pPr>
        <w:ind w:left="1440" w:hanging="360"/>
      </w:pPr>
    </w:lvl>
    <w:lvl w:ilvl="2" w:tplc="1DBC1E06">
      <w:start w:val="1"/>
      <w:numFmt w:val="lowerRoman"/>
      <w:lvlText w:val="%3."/>
      <w:lvlJc w:val="right"/>
      <w:pPr>
        <w:ind w:left="2160" w:hanging="180"/>
      </w:pPr>
    </w:lvl>
    <w:lvl w:ilvl="3" w:tplc="0B62FE46">
      <w:start w:val="1"/>
      <w:numFmt w:val="decimal"/>
      <w:lvlText w:val="%4."/>
      <w:lvlJc w:val="left"/>
      <w:pPr>
        <w:ind w:left="2880" w:hanging="360"/>
      </w:pPr>
    </w:lvl>
    <w:lvl w:ilvl="4" w:tplc="80047834">
      <w:start w:val="1"/>
      <w:numFmt w:val="lowerLetter"/>
      <w:lvlText w:val="%5."/>
      <w:lvlJc w:val="left"/>
      <w:pPr>
        <w:ind w:left="3600" w:hanging="360"/>
      </w:pPr>
    </w:lvl>
    <w:lvl w:ilvl="5" w:tplc="CC08C70E">
      <w:start w:val="1"/>
      <w:numFmt w:val="lowerRoman"/>
      <w:lvlText w:val="%6."/>
      <w:lvlJc w:val="right"/>
      <w:pPr>
        <w:ind w:left="4320" w:hanging="180"/>
      </w:pPr>
    </w:lvl>
    <w:lvl w:ilvl="6" w:tplc="12FCC366">
      <w:start w:val="1"/>
      <w:numFmt w:val="decimal"/>
      <w:lvlText w:val="%7."/>
      <w:lvlJc w:val="left"/>
      <w:pPr>
        <w:ind w:left="5040" w:hanging="360"/>
      </w:pPr>
    </w:lvl>
    <w:lvl w:ilvl="7" w:tplc="A01E27A4">
      <w:start w:val="1"/>
      <w:numFmt w:val="lowerLetter"/>
      <w:lvlText w:val="%8."/>
      <w:lvlJc w:val="left"/>
      <w:pPr>
        <w:ind w:left="5760" w:hanging="360"/>
      </w:pPr>
    </w:lvl>
    <w:lvl w:ilvl="8" w:tplc="25188856">
      <w:start w:val="1"/>
      <w:numFmt w:val="lowerRoman"/>
      <w:lvlText w:val="%9."/>
      <w:lvlJc w:val="right"/>
      <w:pPr>
        <w:ind w:left="6480" w:hanging="180"/>
      </w:pPr>
    </w:lvl>
  </w:abstractNum>
  <w:abstractNum w:abstractNumId="3" w15:restartNumberingAfterBreak="0">
    <w:nsid w:val="4DD36B4A"/>
    <w:multiLevelType w:val="hybridMultilevel"/>
    <w:tmpl w:val="7FB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BA7E8"/>
    <w:multiLevelType w:val="hybridMultilevel"/>
    <w:tmpl w:val="FFFFFFFF"/>
    <w:lvl w:ilvl="0" w:tplc="EBD04B82">
      <w:start w:val="3"/>
      <w:numFmt w:val="decimal"/>
      <w:lvlText w:val="%1."/>
      <w:lvlJc w:val="left"/>
      <w:pPr>
        <w:ind w:left="720" w:hanging="360"/>
      </w:pPr>
    </w:lvl>
    <w:lvl w:ilvl="1" w:tplc="37844596">
      <w:start w:val="1"/>
      <w:numFmt w:val="lowerLetter"/>
      <w:lvlText w:val="%2."/>
      <w:lvlJc w:val="left"/>
      <w:pPr>
        <w:ind w:left="1440" w:hanging="360"/>
      </w:pPr>
    </w:lvl>
    <w:lvl w:ilvl="2" w:tplc="17A80724">
      <w:start w:val="1"/>
      <w:numFmt w:val="lowerRoman"/>
      <w:lvlText w:val="%3."/>
      <w:lvlJc w:val="right"/>
      <w:pPr>
        <w:ind w:left="2160" w:hanging="180"/>
      </w:pPr>
    </w:lvl>
    <w:lvl w:ilvl="3" w:tplc="5882F0A0">
      <w:start w:val="1"/>
      <w:numFmt w:val="decimal"/>
      <w:lvlText w:val="%4."/>
      <w:lvlJc w:val="left"/>
      <w:pPr>
        <w:ind w:left="2880" w:hanging="360"/>
      </w:pPr>
    </w:lvl>
    <w:lvl w:ilvl="4" w:tplc="B83AFE74">
      <w:start w:val="1"/>
      <w:numFmt w:val="lowerLetter"/>
      <w:lvlText w:val="%5."/>
      <w:lvlJc w:val="left"/>
      <w:pPr>
        <w:ind w:left="3600" w:hanging="360"/>
      </w:pPr>
    </w:lvl>
    <w:lvl w:ilvl="5" w:tplc="44249C8A">
      <w:start w:val="1"/>
      <w:numFmt w:val="lowerRoman"/>
      <w:lvlText w:val="%6."/>
      <w:lvlJc w:val="right"/>
      <w:pPr>
        <w:ind w:left="4320" w:hanging="180"/>
      </w:pPr>
    </w:lvl>
    <w:lvl w:ilvl="6" w:tplc="0A440D92">
      <w:start w:val="1"/>
      <w:numFmt w:val="decimal"/>
      <w:lvlText w:val="%7."/>
      <w:lvlJc w:val="left"/>
      <w:pPr>
        <w:ind w:left="5040" w:hanging="360"/>
      </w:pPr>
    </w:lvl>
    <w:lvl w:ilvl="7" w:tplc="D690F0D4">
      <w:start w:val="1"/>
      <w:numFmt w:val="lowerLetter"/>
      <w:lvlText w:val="%8."/>
      <w:lvlJc w:val="left"/>
      <w:pPr>
        <w:ind w:left="5760" w:hanging="360"/>
      </w:pPr>
    </w:lvl>
    <w:lvl w:ilvl="8" w:tplc="BAA25864">
      <w:start w:val="1"/>
      <w:numFmt w:val="lowerRoman"/>
      <w:lvlText w:val="%9."/>
      <w:lvlJc w:val="right"/>
      <w:pPr>
        <w:ind w:left="6480" w:hanging="180"/>
      </w:pPr>
    </w:lvl>
  </w:abstractNum>
  <w:abstractNum w:abstractNumId="5" w15:restartNumberingAfterBreak="0">
    <w:nsid w:val="5106A796"/>
    <w:multiLevelType w:val="hybridMultilevel"/>
    <w:tmpl w:val="FFFFFFFF"/>
    <w:lvl w:ilvl="0" w:tplc="D226BA62">
      <w:start w:val="1"/>
      <w:numFmt w:val="bullet"/>
      <w:lvlText w:val="·"/>
      <w:lvlJc w:val="left"/>
      <w:pPr>
        <w:ind w:left="720" w:hanging="360"/>
      </w:pPr>
      <w:rPr>
        <w:rFonts w:ascii="Symbol" w:hAnsi="Symbol" w:hint="default"/>
      </w:rPr>
    </w:lvl>
    <w:lvl w:ilvl="1" w:tplc="EB26AEBE">
      <w:start w:val="1"/>
      <w:numFmt w:val="bullet"/>
      <w:lvlText w:val="o"/>
      <w:lvlJc w:val="left"/>
      <w:pPr>
        <w:ind w:left="1440" w:hanging="360"/>
      </w:pPr>
      <w:rPr>
        <w:rFonts w:ascii="Courier New" w:hAnsi="Courier New" w:hint="default"/>
      </w:rPr>
    </w:lvl>
    <w:lvl w:ilvl="2" w:tplc="6156ABE4">
      <w:start w:val="1"/>
      <w:numFmt w:val="bullet"/>
      <w:lvlText w:val=""/>
      <w:lvlJc w:val="left"/>
      <w:pPr>
        <w:ind w:left="2160" w:hanging="360"/>
      </w:pPr>
      <w:rPr>
        <w:rFonts w:ascii="Wingdings" w:hAnsi="Wingdings" w:hint="default"/>
      </w:rPr>
    </w:lvl>
    <w:lvl w:ilvl="3" w:tplc="D374C270">
      <w:start w:val="1"/>
      <w:numFmt w:val="bullet"/>
      <w:lvlText w:val=""/>
      <w:lvlJc w:val="left"/>
      <w:pPr>
        <w:ind w:left="2880" w:hanging="360"/>
      </w:pPr>
      <w:rPr>
        <w:rFonts w:ascii="Symbol" w:hAnsi="Symbol" w:hint="default"/>
      </w:rPr>
    </w:lvl>
    <w:lvl w:ilvl="4" w:tplc="B5D2BA3A">
      <w:start w:val="1"/>
      <w:numFmt w:val="bullet"/>
      <w:lvlText w:val="o"/>
      <w:lvlJc w:val="left"/>
      <w:pPr>
        <w:ind w:left="3600" w:hanging="360"/>
      </w:pPr>
      <w:rPr>
        <w:rFonts w:ascii="Courier New" w:hAnsi="Courier New" w:hint="default"/>
      </w:rPr>
    </w:lvl>
    <w:lvl w:ilvl="5" w:tplc="C25A68D2">
      <w:start w:val="1"/>
      <w:numFmt w:val="bullet"/>
      <w:lvlText w:val=""/>
      <w:lvlJc w:val="left"/>
      <w:pPr>
        <w:ind w:left="4320" w:hanging="360"/>
      </w:pPr>
      <w:rPr>
        <w:rFonts w:ascii="Wingdings" w:hAnsi="Wingdings" w:hint="default"/>
      </w:rPr>
    </w:lvl>
    <w:lvl w:ilvl="6" w:tplc="CBE00C2C">
      <w:start w:val="1"/>
      <w:numFmt w:val="bullet"/>
      <w:lvlText w:val=""/>
      <w:lvlJc w:val="left"/>
      <w:pPr>
        <w:ind w:left="5040" w:hanging="360"/>
      </w:pPr>
      <w:rPr>
        <w:rFonts w:ascii="Symbol" w:hAnsi="Symbol" w:hint="default"/>
      </w:rPr>
    </w:lvl>
    <w:lvl w:ilvl="7" w:tplc="64BC0018">
      <w:start w:val="1"/>
      <w:numFmt w:val="bullet"/>
      <w:lvlText w:val="o"/>
      <w:lvlJc w:val="left"/>
      <w:pPr>
        <w:ind w:left="5760" w:hanging="360"/>
      </w:pPr>
      <w:rPr>
        <w:rFonts w:ascii="Courier New" w:hAnsi="Courier New" w:hint="default"/>
      </w:rPr>
    </w:lvl>
    <w:lvl w:ilvl="8" w:tplc="0150B972">
      <w:start w:val="1"/>
      <w:numFmt w:val="bullet"/>
      <w:lvlText w:val=""/>
      <w:lvlJc w:val="left"/>
      <w:pPr>
        <w:ind w:left="6480" w:hanging="360"/>
      </w:pPr>
      <w:rPr>
        <w:rFonts w:ascii="Wingdings" w:hAnsi="Wingdings" w:hint="default"/>
      </w:rPr>
    </w:lvl>
  </w:abstractNum>
  <w:abstractNum w:abstractNumId="6" w15:restartNumberingAfterBreak="0">
    <w:nsid w:val="52E9BDCA"/>
    <w:multiLevelType w:val="hybridMultilevel"/>
    <w:tmpl w:val="FFFFFFFF"/>
    <w:lvl w:ilvl="0" w:tplc="1D580E5E">
      <w:start w:val="1"/>
      <w:numFmt w:val="bullet"/>
      <w:lvlText w:val="·"/>
      <w:lvlJc w:val="left"/>
      <w:pPr>
        <w:ind w:left="720" w:hanging="360"/>
      </w:pPr>
      <w:rPr>
        <w:rFonts w:ascii="Symbol" w:hAnsi="Symbol" w:hint="default"/>
      </w:rPr>
    </w:lvl>
    <w:lvl w:ilvl="1" w:tplc="93824B88">
      <w:start w:val="1"/>
      <w:numFmt w:val="bullet"/>
      <w:lvlText w:val="o"/>
      <w:lvlJc w:val="left"/>
      <w:pPr>
        <w:ind w:left="1440" w:hanging="360"/>
      </w:pPr>
      <w:rPr>
        <w:rFonts w:ascii="Courier New" w:hAnsi="Courier New" w:hint="default"/>
      </w:rPr>
    </w:lvl>
    <w:lvl w:ilvl="2" w:tplc="3174969E">
      <w:start w:val="1"/>
      <w:numFmt w:val="bullet"/>
      <w:lvlText w:val=""/>
      <w:lvlJc w:val="left"/>
      <w:pPr>
        <w:ind w:left="2160" w:hanging="360"/>
      </w:pPr>
      <w:rPr>
        <w:rFonts w:ascii="Wingdings" w:hAnsi="Wingdings" w:hint="default"/>
      </w:rPr>
    </w:lvl>
    <w:lvl w:ilvl="3" w:tplc="B33EF96E">
      <w:start w:val="1"/>
      <w:numFmt w:val="bullet"/>
      <w:lvlText w:val=""/>
      <w:lvlJc w:val="left"/>
      <w:pPr>
        <w:ind w:left="2880" w:hanging="360"/>
      </w:pPr>
      <w:rPr>
        <w:rFonts w:ascii="Symbol" w:hAnsi="Symbol" w:hint="default"/>
      </w:rPr>
    </w:lvl>
    <w:lvl w:ilvl="4" w:tplc="A0F09DA4">
      <w:start w:val="1"/>
      <w:numFmt w:val="bullet"/>
      <w:lvlText w:val="o"/>
      <w:lvlJc w:val="left"/>
      <w:pPr>
        <w:ind w:left="3600" w:hanging="360"/>
      </w:pPr>
      <w:rPr>
        <w:rFonts w:ascii="Courier New" w:hAnsi="Courier New" w:hint="default"/>
      </w:rPr>
    </w:lvl>
    <w:lvl w:ilvl="5" w:tplc="04CE9266">
      <w:start w:val="1"/>
      <w:numFmt w:val="bullet"/>
      <w:lvlText w:val=""/>
      <w:lvlJc w:val="left"/>
      <w:pPr>
        <w:ind w:left="4320" w:hanging="360"/>
      </w:pPr>
      <w:rPr>
        <w:rFonts w:ascii="Wingdings" w:hAnsi="Wingdings" w:hint="default"/>
      </w:rPr>
    </w:lvl>
    <w:lvl w:ilvl="6" w:tplc="FF388C34">
      <w:start w:val="1"/>
      <w:numFmt w:val="bullet"/>
      <w:lvlText w:val=""/>
      <w:lvlJc w:val="left"/>
      <w:pPr>
        <w:ind w:left="5040" w:hanging="360"/>
      </w:pPr>
      <w:rPr>
        <w:rFonts w:ascii="Symbol" w:hAnsi="Symbol" w:hint="default"/>
      </w:rPr>
    </w:lvl>
    <w:lvl w:ilvl="7" w:tplc="08528EA0">
      <w:start w:val="1"/>
      <w:numFmt w:val="bullet"/>
      <w:lvlText w:val="o"/>
      <w:lvlJc w:val="left"/>
      <w:pPr>
        <w:ind w:left="5760" w:hanging="360"/>
      </w:pPr>
      <w:rPr>
        <w:rFonts w:ascii="Courier New" w:hAnsi="Courier New" w:hint="default"/>
      </w:rPr>
    </w:lvl>
    <w:lvl w:ilvl="8" w:tplc="0914B3D6">
      <w:start w:val="1"/>
      <w:numFmt w:val="bullet"/>
      <w:lvlText w:val=""/>
      <w:lvlJc w:val="left"/>
      <w:pPr>
        <w:ind w:left="6480" w:hanging="360"/>
      </w:pPr>
      <w:rPr>
        <w:rFonts w:ascii="Wingdings" w:hAnsi="Wingdings" w:hint="default"/>
      </w:rPr>
    </w:lvl>
  </w:abstractNum>
  <w:abstractNum w:abstractNumId="7" w15:restartNumberingAfterBreak="0">
    <w:nsid w:val="57ECEFEB"/>
    <w:multiLevelType w:val="hybridMultilevel"/>
    <w:tmpl w:val="FFFFFFFF"/>
    <w:lvl w:ilvl="0" w:tplc="6F544566">
      <w:start w:val="1"/>
      <w:numFmt w:val="bullet"/>
      <w:lvlText w:val="·"/>
      <w:lvlJc w:val="left"/>
      <w:pPr>
        <w:ind w:left="720" w:hanging="360"/>
      </w:pPr>
      <w:rPr>
        <w:rFonts w:ascii="Symbol" w:hAnsi="Symbol" w:hint="default"/>
      </w:rPr>
    </w:lvl>
    <w:lvl w:ilvl="1" w:tplc="E0883BE4">
      <w:start w:val="1"/>
      <w:numFmt w:val="bullet"/>
      <w:lvlText w:val="o"/>
      <w:lvlJc w:val="left"/>
      <w:pPr>
        <w:ind w:left="1440" w:hanging="360"/>
      </w:pPr>
      <w:rPr>
        <w:rFonts w:ascii="Courier New" w:hAnsi="Courier New" w:hint="default"/>
      </w:rPr>
    </w:lvl>
    <w:lvl w:ilvl="2" w:tplc="028ACB50">
      <w:start w:val="1"/>
      <w:numFmt w:val="bullet"/>
      <w:lvlText w:val=""/>
      <w:lvlJc w:val="left"/>
      <w:pPr>
        <w:ind w:left="2160" w:hanging="360"/>
      </w:pPr>
      <w:rPr>
        <w:rFonts w:ascii="Wingdings" w:hAnsi="Wingdings" w:hint="default"/>
      </w:rPr>
    </w:lvl>
    <w:lvl w:ilvl="3" w:tplc="33746DF6">
      <w:start w:val="1"/>
      <w:numFmt w:val="bullet"/>
      <w:lvlText w:val=""/>
      <w:lvlJc w:val="left"/>
      <w:pPr>
        <w:ind w:left="2880" w:hanging="360"/>
      </w:pPr>
      <w:rPr>
        <w:rFonts w:ascii="Symbol" w:hAnsi="Symbol" w:hint="default"/>
      </w:rPr>
    </w:lvl>
    <w:lvl w:ilvl="4" w:tplc="E5884AF2">
      <w:start w:val="1"/>
      <w:numFmt w:val="bullet"/>
      <w:lvlText w:val="o"/>
      <w:lvlJc w:val="left"/>
      <w:pPr>
        <w:ind w:left="3600" w:hanging="360"/>
      </w:pPr>
      <w:rPr>
        <w:rFonts w:ascii="Courier New" w:hAnsi="Courier New" w:hint="default"/>
      </w:rPr>
    </w:lvl>
    <w:lvl w:ilvl="5" w:tplc="B2FC2536">
      <w:start w:val="1"/>
      <w:numFmt w:val="bullet"/>
      <w:lvlText w:val=""/>
      <w:lvlJc w:val="left"/>
      <w:pPr>
        <w:ind w:left="4320" w:hanging="360"/>
      </w:pPr>
      <w:rPr>
        <w:rFonts w:ascii="Wingdings" w:hAnsi="Wingdings" w:hint="default"/>
      </w:rPr>
    </w:lvl>
    <w:lvl w:ilvl="6" w:tplc="F1FC1A92">
      <w:start w:val="1"/>
      <w:numFmt w:val="bullet"/>
      <w:lvlText w:val=""/>
      <w:lvlJc w:val="left"/>
      <w:pPr>
        <w:ind w:left="5040" w:hanging="360"/>
      </w:pPr>
      <w:rPr>
        <w:rFonts w:ascii="Symbol" w:hAnsi="Symbol" w:hint="default"/>
      </w:rPr>
    </w:lvl>
    <w:lvl w:ilvl="7" w:tplc="C6D0B7AA">
      <w:start w:val="1"/>
      <w:numFmt w:val="bullet"/>
      <w:lvlText w:val="o"/>
      <w:lvlJc w:val="left"/>
      <w:pPr>
        <w:ind w:left="5760" w:hanging="360"/>
      </w:pPr>
      <w:rPr>
        <w:rFonts w:ascii="Courier New" w:hAnsi="Courier New" w:hint="default"/>
      </w:rPr>
    </w:lvl>
    <w:lvl w:ilvl="8" w:tplc="8C00405C">
      <w:start w:val="1"/>
      <w:numFmt w:val="bullet"/>
      <w:lvlText w:val=""/>
      <w:lvlJc w:val="left"/>
      <w:pPr>
        <w:ind w:left="6480" w:hanging="360"/>
      </w:pPr>
      <w:rPr>
        <w:rFonts w:ascii="Wingdings" w:hAnsi="Wingdings" w:hint="default"/>
      </w:rPr>
    </w:lvl>
  </w:abstractNum>
  <w:abstractNum w:abstractNumId="8" w15:restartNumberingAfterBreak="0">
    <w:nsid w:val="671C12AD"/>
    <w:multiLevelType w:val="hybridMultilevel"/>
    <w:tmpl w:val="FFFFFFFF"/>
    <w:lvl w:ilvl="0" w:tplc="77BE2C20">
      <w:start w:val="1"/>
      <w:numFmt w:val="bullet"/>
      <w:lvlText w:val="·"/>
      <w:lvlJc w:val="left"/>
      <w:pPr>
        <w:ind w:left="720" w:hanging="360"/>
      </w:pPr>
      <w:rPr>
        <w:rFonts w:ascii="Symbol" w:hAnsi="Symbol" w:hint="default"/>
      </w:rPr>
    </w:lvl>
    <w:lvl w:ilvl="1" w:tplc="3EBC0A4E">
      <w:start w:val="1"/>
      <w:numFmt w:val="bullet"/>
      <w:lvlText w:val="o"/>
      <w:lvlJc w:val="left"/>
      <w:pPr>
        <w:ind w:left="1440" w:hanging="360"/>
      </w:pPr>
      <w:rPr>
        <w:rFonts w:ascii="Courier New" w:hAnsi="Courier New" w:hint="default"/>
      </w:rPr>
    </w:lvl>
    <w:lvl w:ilvl="2" w:tplc="D2B29610">
      <w:start w:val="1"/>
      <w:numFmt w:val="bullet"/>
      <w:lvlText w:val=""/>
      <w:lvlJc w:val="left"/>
      <w:pPr>
        <w:ind w:left="2160" w:hanging="360"/>
      </w:pPr>
      <w:rPr>
        <w:rFonts w:ascii="Wingdings" w:hAnsi="Wingdings" w:hint="default"/>
      </w:rPr>
    </w:lvl>
    <w:lvl w:ilvl="3" w:tplc="8F900A3C">
      <w:start w:val="1"/>
      <w:numFmt w:val="bullet"/>
      <w:lvlText w:val=""/>
      <w:lvlJc w:val="left"/>
      <w:pPr>
        <w:ind w:left="2880" w:hanging="360"/>
      </w:pPr>
      <w:rPr>
        <w:rFonts w:ascii="Symbol" w:hAnsi="Symbol" w:hint="default"/>
      </w:rPr>
    </w:lvl>
    <w:lvl w:ilvl="4" w:tplc="0F2676C0">
      <w:start w:val="1"/>
      <w:numFmt w:val="bullet"/>
      <w:lvlText w:val="o"/>
      <w:lvlJc w:val="left"/>
      <w:pPr>
        <w:ind w:left="3600" w:hanging="360"/>
      </w:pPr>
      <w:rPr>
        <w:rFonts w:ascii="Courier New" w:hAnsi="Courier New" w:hint="default"/>
      </w:rPr>
    </w:lvl>
    <w:lvl w:ilvl="5" w:tplc="3B1CFBEA">
      <w:start w:val="1"/>
      <w:numFmt w:val="bullet"/>
      <w:lvlText w:val=""/>
      <w:lvlJc w:val="left"/>
      <w:pPr>
        <w:ind w:left="4320" w:hanging="360"/>
      </w:pPr>
      <w:rPr>
        <w:rFonts w:ascii="Wingdings" w:hAnsi="Wingdings" w:hint="default"/>
      </w:rPr>
    </w:lvl>
    <w:lvl w:ilvl="6" w:tplc="C2A83AF0">
      <w:start w:val="1"/>
      <w:numFmt w:val="bullet"/>
      <w:lvlText w:val=""/>
      <w:lvlJc w:val="left"/>
      <w:pPr>
        <w:ind w:left="5040" w:hanging="360"/>
      </w:pPr>
      <w:rPr>
        <w:rFonts w:ascii="Symbol" w:hAnsi="Symbol" w:hint="default"/>
      </w:rPr>
    </w:lvl>
    <w:lvl w:ilvl="7" w:tplc="91CCAD4A">
      <w:start w:val="1"/>
      <w:numFmt w:val="bullet"/>
      <w:lvlText w:val="o"/>
      <w:lvlJc w:val="left"/>
      <w:pPr>
        <w:ind w:left="5760" w:hanging="360"/>
      </w:pPr>
      <w:rPr>
        <w:rFonts w:ascii="Courier New" w:hAnsi="Courier New" w:hint="default"/>
      </w:rPr>
    </w:lvl>
    <w:lvl w:ilvl="8" w:tplc="5EBCCCD0">
      <w:start w:val="1"/>
      <w:numFmt w:val="bullet"/>
      <w:lvlText w:val=""/>
      <w:lvlJc w:val="left"/>
      <w:pPr>
        <w:ind w:left="6480" w:hanging="360"/>
      </w:pPr>
      <w:rPr>
        <w:rFonts w:ascii="Wingdings" w:hAnsi="Wingdings" w:hint="default"/>
      </w:rPr>
    </w:lvl>
  </w:abstractNum>
  <w:abstractNum w:abstractNumId="9" w15:restartNumberingAfterBreak="0">
    <w:nsid w:val="6E8AB109"/>
    <w:multiLevelType w:val="hybridMultilevel"/>
    <w:tmpl w:val="FFFFFFFF"/>
    <w:lvl w:ilvl="0" w:tplc="E710FCBA">
      <w:start w:val="4"/>
      <w:numFmt w:val="decimal"/>
      <w:lvlText w:val="%1."/>
      <w:lvlJc w:val="left"/>
      <w:pPr>
        <w:ind w:left="720" w:hanging="360"/>
      </w:pPr>
    </w:lvl>
    <w:lvl w:ilvl="1" w:tplc="F490BA4A">
      <w:start w:val="1"/>
      <w:numFmt w:val="lowerLetter"/>
      <w:lvlText w:val="%2."/>
      <w:lvlJc w:val="left"/>
      <w:pPr>
        <w:ind w:left="1440" w:hanging="360"/>
      </w:pPr>
    </w:lvl>
    <w:lvl w:ilvl="2" w:tplc="1FE28060">
      <w:start w:val="1"/>
      <w:numFmt w:val="lowerRoman"/>
      <w:lvlText w:val="%3."/>
      <w:lvlJc w:val="right"/>
      <w:pPr>
        <w:ind w:left="2160" w:hanging="180"/>
      </w:pPr>
    </w:lvl>
    <w:lvl w:ilvl="3" w:tplc="4682699A">
      <w:start w:val="1"/>
      <w:numFmt w:val="decimal"/>
      <w:lvlText w:val="%4."/>
      <w:lvlJc w:val="left"/>
      <w:pPr>
        <w:ind w:left="2880" w:hanging="360"/>
      </w:pPr>
    </w:lvl>
    <w:lvl w:ilvl="4" w:tplc="D5F0F898">
      <w:start w:val="1"/>
      <w:numFmt w:val="lowerLetter"/>
      <w:lvlText w:val="%5."/>
      <w:lvlJc w:val="left"/>
      <w:pPr>
        <w:ind w:left="3600" w:hanging="360"/>
      </w:pPr>
    </w:lvl>
    <w:lvl w:ilvl="5" w:tplc="6AB646FE">
      <w:start w:val="1"/>
      <w:numFmt w:val="lowerRoman"/>
      <w:lvlText w:val="%6."/>
      <w:lvlJc w:val="right"/>
      <w:pPr>
        <w:ind w:left="4320" w:hanging="180"/>
      </w:pPr>
    </w:lvl>
    <w:lvl w:ilvl="6" w:tplc="F55E9A4C">
      <w:start w:val="1"/>
      <w:numFmt w:val="decimal"/>
      <w:lvlText w:val="%7."/>
      <w:lvlJc w:val="left"/>
      <w:pPr>
        <w:ind w:left="5040" w:hanging="360"/>
      </w:pPr>
    </w:lvl>
    <w:lvl w:ilvl="7" w:tplc="FAE846D0">
      <w:start w:val="1"/>
      <w:numFmt w:val="lowerLetter"/>
      <w:lvlText w:val="%8."/>
      <w:lvlJc w:val="left"/>
      <w:pPr>
        <w:ind w:left="5760" w:hanging="360"/>
      </w:pPr>
    </w:lvl>
    <w:lvl w:ilvl="8" w:tplc="F75ABC3A">
      <w:start w:val="1"/>
      <w:numFmt w:val="lowerRoman"/>
      <w:lvlText w:val="%9."/>
      <w:lvlJc w:val="right"/>
      <w:pPr>
        <w:ind w:left="6480" w:hanging="180"/>
      </w:pPr>
    </w:lvl>
  </w:abstractNum>
  <w:abstractNum w:abstractNumId="10" w15:restartNumberingAfterBreak="0">
    <w:nsid w:val="7A1BDD87"/>
    <w:multiLevelType w:val="hybridMultilevel"/>
    <w:tmpl w:val="FFFFFFFF"/>
    <w:lvl w:ilvl="0" w:tplc="8FBCAF10">
      <w:start w:val="1"/>
      <w:numFmt w:val="decimal"/>
      <w:lvlText w:val="%1."/>
      <w:lvlJc w:val="left"/>
      <w:pPr>
        <w:ind w:left="720" w:hanging="360"/>
      </w:pPr>
    </w:lvl>
    <w:lvl w:ilvl="1" w:tplc="6942A2F6">
      <w:start w:val="1"/>
      <w:numFmt w:val="lowerLetter"/>
      <w:lvlText w:val="%2."/>
      <w:lvlJc w:val="left"/>
      <w:pPr>
        <w:ind w:left="1440" w:hanging="360"/>
      </w:pPr>
    </w:lvl>
    <w:lvl w:ilvl="2" w:tplc="61243136">
      <w:start w:val="1"/>
      <w:numFmt w:val="lowerRoman"/>
      <w:lvlText w:val="%3."/>
      <w:lvlJc w:val="right"/>
      <w:pPr>
        <w:ind w:left="2160" w:hanging="180"/>
      </w:pPr>
    </w:lvl>
    <w:lvl w:ilvl="3" w:tplc="72D013A8">
      <w:start w:val="1"/>
      <w:numFmt w:val="decimal"/>
      <w:lvlText w:val="%4."/>
      <w:lvlJc w:val="left"/>
      <w:pPr>
        <w:ind w:left="2880" w:hanging="360"/>
      </w:pPr>
    </w:lvl>
    <w:lvl w:ilvl="4" w:tplc="9A4E394A">
      <w:start w:val="1"/>
      <w:numFmt w:val="lowerLetter"/>
      <w:lvlText w:val="%5."/>
      <w:lvlJc w:val="left"/>
      <w:pPr>
        <w:ind w:left="3600" w:hanging="360"/>
      </w:pPr>
    </w:lvl>
    <w:lvl w:ilvl="5" w:tplc="204C87BA">
      <w:start w:val="1"/>
      <w:numFmt w:val="lowerRoman"/>
      <w:lvlText w:val="%6."/>
      <w:lvlJc w:val="right"/>
      <w:pPr>
        <w:ind w:left="4320" w:hanging="180"/>
      </w:pPr>
    </w:lvl>
    <w:lvl w:ilvl="6" w:tplc="637C2776">
      <w:start w:val="1"/>
      <w:numFmt w:val="decimal"/>
      <w:lvlText w:val="%7."/>
      <w:lvlJc w:val="left"/>
      <w:pPr>
        <w:ind w:left="5040" w:hanging="360"/>
      </w:pPr>
    </w:lvl>
    <w:lvl w:ilvl="7" w:tplc="22E865FE">
      <w:start w:val="1"/>
      <w:numFmt w:val="lowerLetter"/>
      <w:lvlText w:val="%8."/>
      <w:lvlJc w:val="left"/>
      <w:pPr>
        <w:ind w:left="5760" w:hanging="360"/>
      </w:pPr>
    </w:lvl>
    <w:lvl w:ilvl="8" w:tplc="33243EF0">
      <w:start w:val="1"/>
      <w:numFmt w:val="lowerRoman"/>
      <w:lvlText w:val="%9."/>
      <w:lvlJc w:val="right"/>
      <w:pPr>
        <w:ind w:left="6480" w:hanging="180"/>
      </w:pPr>
    </w:lvl>
  </w:abstractNum>
  <w:num w:numId="1" w16cid:durableId="1961034016">
    <w:abstractNumId w:val="1"/>
  </w:num>
  <w:num w:numId="2" w16cid:durableId="536819708">
    <w:abstractNumId w:val="2"/>
  </w:num>
  <w:num w:numId="3" w16cid:durableId="2036036839">
    <w:abstractNumId w:val="9"/>
  </w:num>
  <w:num w:numId="4" w16cid:durableId="94980046">
    <w:abstractNumId w:val="4"/>
  </w:num>
  <w:num w:numId="5" w16cid:durableId="1827430939">
    <w:abstractNumId w:val="0"/>
  </w:num>
  <w:num w:numId="6" w16cid:durableId="2035887192">
    <w:abstractNumId w:val="10"/>
  </w:num>
  <w:num w:numId="7" w16cid:durableId="1411654082">
    <w:abstractNumId w:val="3"/>
  </w:num>
  <w:num w:numId="8" w16cid:durableId="1237544898">
    <w:abstractNumId w:val="8"/>
  </w:num>
  <w:num w:numId="9" w16cid:durableId="1061488511">
    <w:abstractNumId w:val="7"/>
  </w:num>
  <w:num w:numId="10" w16cid:durableId="1119252330">
    <w:abstractNumId w:val="5"/>
  </w:num>
  <w:num w:numId="11" w16cid:durableId="1961262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488987"/>
    <w:rsid w:val="00000E5A"/>
    <w:rsid w:val="000043F1"/>
    <w:rsid w:val="00004D63"/>
    <w:rsid w:val="00005CFC"/>
    <w:rsid w:val="000106DA"/>
    <w:rsid w:val="00010CEE"/>
    <w:rsid w:val="00012AD8"/>
    <w:rsid w:val="000146A5"/>
    <w:rsid w:val="00020FDD"/>
    <w:rsid w:val="000216DE"/>
    <w:rsid w:val="000234A0"/>
    <w:rsid w:val="00024B59"/>
    <w:rsid w:val="000267C7"/>
    <w:rsid w:val="0002708A"/>
    <w:rsid w:val="0002749A"/>
    <w:rsid w:val="00030D26"/>
    <w:rsid w:val="00031886"/>
    <w:rsid w:val="00032B76"/>
    <w:rsid w:val="0003307C"/>
    <w:rsid w:val="000332CB"/>
    <w:rsid w:val="00042580"/>
    <w:rsid w:val="00042A15"/>
    <w:rsid w:val="00042DDD"/>
    <w:rsid w:val="000463BF"/>
    <w:rsid w:val="000465D0"/>
    <w:rsid w:val="00047207"/>
    <w:rsid w:val="0005272D"/>
    <w:rsid w:val="00054DA4"/>
    <w:rsid w:val="000551DC"/>
    <w:rsid w:val="00056588"/>
    <w:rsid w:val="0005717F"/>
    <w:rsid w:val="0006001E"/>
    <w:rsid w:val="0006015D"/>
    <w:rsid w:val="00062190"/>
    <w:rsid w:val="0006621F"/>
    <w:rsid w:val="0007068E"/>
    <w:rsid w:val="00072CF4"/>
    <w:rsid w:val="000737E6"/>
    <w:rsid w:val="00074D42"/>
    <w:rsid w:val="00077FDC"/>
    <w:rsid w:val="00081649"/>
    <w:rsid w:val="0008294F"/>
    <w:rsid w:val="00082C0B"/>
    <w:rsid w:val="00084E25"/>
    <w:rsid w:val="00087119"/>
    <w:rsid w:val="0009356F"/>
    <w:rsid w:val="00093D40"/>
    <w:rsid w:val="00094EEB"/>
    <w:rsid w:val="00095084"/>
    <w:rsid w:val="000A008F"/>
    <w:rsid w:val="000A1F93"/>
    <w:rsid w:val="000A37EA"/>
    <w:rsid w:val="000A3D67"/>
    <w:rsid w:val="000A40F8"/>
    <w:rsid w:val="000A6B3D"/>
    <w:rsid w:val="000A6B71"/>
    <w:rsid w:val="000A7200"/>
    <w:rsid w:val="000B07C8"/>
    <w:rsid w:val="000B1A29"/>
    <w:rsid w:val="000B205A"/>
    <w:rsid w:val="000B24F5"/>
    <w:rsid w:val="000B4DBC"/>
    <w:rsid w:val="000B7291"/>
    <w:rsid w:val="000C06D9"/>
    <w:rsid w:val="000C112C"/>
    <w:rsid w:val="000C2666"/>
    <w:rsid w:val="000C48D2"/>
    <w:rsid w:val="000C5492"/>
    <w:rsid w:val="000C61D1"/>
    <w:rsid w:val="000C69B9"/>
    <w:rsid w:val="000D0BFB"/>
    <w:rsid w:val="000D1301"/>
    <w:rsid w:val="000D3576"/>
    <w:rsid w:val="000D4CF8"/>
    <w:rsid w:val="000D51C0"/>
    <w:rsid w:val="000D567C"/>
    <w:rsid w:val="000D5E9B"/>
    <w:rsid w:val="000E1824"/>
    <w:rsid w:val="000E3EDB"/>
    <w:rsid w:val="000E71AF"/>
    <w:rsid w:val="000F24FB"/>
    <w:rsid w:val="00100205"/>
    <w:rsid w:val="001007B8"/>
    <w:rsid w:val="0010217E"/>
    <w:rsid w:val="00102CF5"/>
    <w:rsid w:val="001049FC"/>
    <w:rsid w:val="00110241"/>
    <w:rsid w:val="001113F1"/>
    <w:rsid w:val="00112F37"/>
    <w:rsid w:val="001216ED"/>
    <w:rsid w:val="00123234"/>
    <w:rsid w:val="001245B0"/>
    <w:rsid w:val="00126767"/>
    <w:rsid w:val="00130C8F"/>
    <w:rsid w:val="00131ED7"/>
    <w:rsid w:val="00132941"/>
    <w:rsid w:val="00133F25"/>
    <w:rsid w:val="00134022"/>
    <w:rsid w:val="00134E92"/>
    <w:rsid w:val="00135B23"/>
    <w:rsid w:val="00136D4B"/>
    <w:rsid w:val="00137940"/>
    <w:rsid w:val="001408FF"/>
    <w:rsid w:val="00142D4D"/>
    <w:rsid w:val="00143E68"/>
    <w:rsid w:val="00145A79"/>
    <w:rsid w:val="00147B0D"/>
    <w:rsid w:val="00152E2E"/>
    <w:rsid w:val="00157779"/>
    <w:rsid w:val="00160EBE"/>
    <w:rsid w:val="00163DC1"/>
    <w:rsid w:val="00170DC8"/>
    <w:rsid w:val="001717D2"/>
    <w:rsid w:val="00171BEA"/>
    <w:rsid w:val="00172AA7"/>
    <w:rsid w:val="00174250"/>
    <w:rsid w:val="0017459C"/>
    <w:rsid w:val="0017771C"/>
    <w:rsid w:val="00177A5F"/>
    <w:rsid w:val="00180A3F"/>
    <w:rsid w:val="00180E1C"/>
    <w:rsid w:val="001827BD"/>
    <w:rsid w:val="00193259"/>
    <w:rsid w:val="00193325"/>
    <w:rsid w:val="0019669A"/>
    <w:rsid w:val="001A1555"/>
    <w:rsid w:val="001A1853"/>
    <w:rsid w:val="001A3EE4"/>
    <w:rsid w:val="001A515B"/>
    <w:rsid w:val="001A6B0A"/>
    <w:rsid w:val="001A723C"/>
    <w:rsid w:val="001B4F34"/>
    <w:rsid w:val="001B5C36"/>
    <w:rsid w:val="001B77E4"/>
    <w:rsid w:val="001B7AD3"/>
    <w:rsid w:val="001C0B28"/>
    <w:rsid w:val="001C2965"/>
    <w:rsid w:val="001D0E51"/>
    <w:rsid w:val="001D1AF0"/>
    <w:rsid w:val="001D4719"/>
    <w:rsid w:val="001D5152"/>
    <w:rsid w:val="001E0516"/>
    <w:rsid w:val="001E2BD6"/>
    <w:rsid w:val="001E774B"/>
    <w:rsid w:val="001F1522"/>
    <w:rsid w:val="001F7135"/>
    <w:rsid w:val="001F7A2C"/>
    <w:rsid w:val="00201324"/>
    <w:rsid w:val="002040F0"/>
    <w:rsid w:val="00207B38"/>
    <w:rsid w:val="0021091D"/>
    <w:rsid w:val="00211E4C"/>
    <w:rsid w:val="00214809"/>
    <w:rsid w:val="00217D65"/>
    <w:rsid w:val="00225FE7"/>
    <w:rsid w:val="002274E3"/>
    <w:rsid w:val="00227A30"/>
    <w:rsid w:val="00232026"/>
    <w:rsid w:val="002407E9"/>
    <w:rsid w:val="00240B06"/>
    <w:rsid w:val="0024104D"/>
    <w:rsid w:val="00242677"/>
    <w:rsid w:val="002438A2"/>
    <w:rsid w:val="00246D79"/>
    <w:rsid w:val="00247F2F"/>
    <w:rsid w:val="00251ED7"/>
    <w:rsid w:val="0025262D"/>
    <w:rsid w:val="00252C1A"/>
    <w:rsid w:val="00260481"/>
    <w:rsid w:val="002604A8"/>
    <w:rsid w:val="002634FB"/>
    <w:rsid w:val="00264E5D"/>
    <w:rsid w:val="002662BA"/>
    <w:rsid w:val="00267E5D"/>
    <w:rsid w:val="00270735"/>
    <w:rsid w:val="00275088"/>
    <w:rsid w:val="00276C68"/>
    <w:rsid w:val="00282AC1"/>
    <w:rsid w:val="00290DBC"/>
    <w:rsid w:val="002951FE"/>
    <w:rsid w:val="002963DB"/>
    <w:rsid w:val="00296BCD"/>
    <w:rsid w:val="002A1533"/>
    <w:rsid w:val="002A1E27"/>
    <w:rsid w:val="002B53EC"/>
    <w:rsid w:val="002C1409"/>
    <w:rsid w:val="002C40CE"/>
    <w:rsid w:val="002C473C"/>
    <w:rsid w:val="002C6CE2"/>
    <w:rsid w:val="002C7D93"/>
    <w:rsid w:val="002D1B09"/>
    <w:rsid w:val="002D1B13"/>
    <w:rsid w:val="002D1FA5"/>
    <w:rsid w:val="002D295A"/>
    <w:rsid w:val="002D2BE8"/>
    <w:rsid w:val="002D47E7"/>
    <w:rsid w:val="002D4BE9"/>
    <w:rsid w:val="002D5E04"/>
    <w:rsid w:val="002D70C6"/>
    <w:rsid w:val="002E08D6"/>
    <w:rsid w:val="002E44B2"/>
    <w:rsid w:val="002F04F6"/>
    <w:rsid w:val="002F1147"/>
    <w:rsid w:val="002F12F2"/>
    <w:rsid w:val="002F26E8"/>
    <w:rsid w:val="002F2C8A"/>
    <w:rsid w:val="002F41AC"/>
    <w:rsid w:val="002F4409"/>
    <w:rsid w:val="002F7217"/>
    <w:rsid w:val="00300124"/>
    <w:rsid w:val="003006AA"/>
    <w:rsid w:val="00300D1E"/>
    <w:rsid w:val="003024D3"/>
    <w:rsid w:val="003063B6"/>
    <w:rsid w:val="003073DC"/>
    <w:rsid w:val="00313AC4"/>
    <w:rsid w:val="00315B7F"/>
    <w:rsid w:val="0031722F"/>
    <w:rsid w:val="00320CD5"/>
    <w:rsid w:val="00322017"/>
    <w:rsid w:val="003332BA"/>
    <w:rsid w:val="00333DA5"/>
    <w:rsid w:val="00334A00"/>
    <w:rsid w:val="00335F4A"/>
    <w:rsid w:val="0034151F"/>
    <w:rsid w:val="0034176A"/>
    <w:rsid w:val="00344528"/>
    <w:rsid w:val="00346118"/>
    <w:rsid w:val="00347121"/>
    <w:rsid w:val="003477D4"/>
    <w:rsid w:val="00347EC1"/>
    <w:rsid w:val="00357F82"/>
    <w:rsid w:val="00360D02"/>
    <w:rsid w:val="00364B4A"/>
    <w:rsid w:val="003678FA"/>
    <w:rsid w:val="00367A34"/>
    <w:rsid w:val="00374CBA"/>
    <w:rsid w:val="00374D25"/>
    <w:rsid w:val="00375C15"/>
    <w:rsid w:val="00376570"/>
    <w:rsid w:val="00377A75"/>
    <w:rsid w:val="00377ED3"/>
    <w:rsid w:val="00380B15"/>
    <w:rsid w:val="0038149F"/>
    <w:rsid w:val="00381B2B"/>
    <w:rsid w:val="003844E5"/>
    <w:rsid w:val="00385519"/>
    <w:rsid w:val="003924CF"/>
    <w:rsid w:val="00393273"/>
    <w:rsid w:val="003936EC"/>
    <w:rsid w:val="0039558E"/>
    <w:rsid w:val="00396C8D"/>
    <w:rsid w:val="003A0136"/>
    <w:rsid w:val="003A2205"/>
    <w:rsid w:val="003A2836"/>
    <w:rsid w:val="003A2E98"/>
    <w:rsid w:val="003B135E"/>
    <w:rsid w:val="003B5004"/>
    <w:rsid w:val="003B5E81"/>
    <w:rsid w:val="003B7CE5"/>
    <w:rsid w:val="003C4C1D"/>
    <w:rsid w:val="003C5328"/>
    <w:rsid w:val="003C71CC"/>
    <w:rsid w:val="003C7D5C"/>
    <w:rsid w:val="003D3EA0"/>
    <w:rsid w:val="003D7B87"/>
    <w:rsid w:val="003E6472"/>
    <w:rsid w:val="003E79B3"/>
    <w:rsid w:val="003F0B4F"/>
    <w:rsid w:val="003F24CC"/>
    <w:rsid w:val="003F4074"/>
    <w:rsid w:val="0040111B"/>
    <w:rsid w:val="00402BAB"/>
    <w:rsid w:val="00402CC4"/>
    <w:rsid w:val="00404494"/>
    <w:rsid w:val="0040521B"/>
    <w:rsid w:val="004066E1"/>
    <w:rsid w:val="00410824"/>
    <w:rsid w:val="00411272"/>
    <w:rsid w:val="0041237F"/>
    <w:rsid w:val="00415707"/>
    <w:rsid w:val="0041655D"/>
    <w:rsid w:val="0041680E"/>
    <w:rsid w:val="004205AF"/>
    <w:rsid w:val="00420D3B"/>
    <w:rsid w:val="0042158F"/>
    <w:rsid w:val="00422A2F"/>
    <w:rsid w:val="004236B7"/>
    <w:rsid w:val="00425142"/>
    <w:rsid w:val="0042580D"/>
    <w:rsid w:val="004310B3"/>
    <w:rsid w:val="00434E30"/>
    <w:rsid w:val="004358DD"/>
    <w:rsid w:val="00435B59"/>
    <w:rsid w:val="00435E65"/>
    <w:rsid w:val="004408D2"/>
    <w:rsid w:val="00441E87"/>
    <w:rsid w:val="004428BC"/>
    <w:rsid w:val="00442AE0"/>
    <w:rsid w:val="00442C90"/>
    <w:rsid w:val="00443FE1"/>
    <w:rsid w:val="004458F0"/>
    <w:rsid w:val="004475B9"/>
    <w:rsid w:val="0044786C"/>
    <w:rsid w:val="004506F2"/>
    <w:rsid w:val="00452500"/>
    <w:rsid w:val="00453997"/>
    <w:rsid w:val="004576B0"/>
    <w:rsid w:val="0046082E"/>
    <w:rsid w:val="00460C6C"/>
    <w:rsid w:val="00461535"/>
    <w:rsid w:val="00461FFC"/>
    <w:rsid w:val="00462C34"/>
    <w:rsid w:val="00463BB6"/>
    <w:rsid w:val="004702FD"/>
    <w:rsid w:val="00472A7B"/>
    <w:rsid w:val="0047347C"/>
    <w:rsid w:val="0047349A"/>
    <w:rsid w:val="00475E8F"/>
    <w:rsid w:val="00475F07"/>
    <w:rsid w:val="00483105"/>
    <w:rsid w:val="00484B73"/>
    <w:rsid w:val="0049216E"/>
    <w:rsid w:val="00492B3E"/>
    <w:rsid w:val="004960B2"/>
    <w:rsid w:val="004A0375"/>
    <w:rsid w:val="004A2E90"/>
    <w:rsid w:val="004A5AB8"/>
    <w:rsid w:val="004B332C"/>
    <w:rsid w:val="004B3BA3"/>
    <w:rsid w:val="004B57EA"/>
    <w:rsid w:val="004B671F"/>
    <w:rsid w:val="004C0B79"/>
    <w:rsid w:val="004C132F"/>
    <w:rsid w:val="004C2D2A"/>
    <w:rsid w:val="004C3C82"/>
    <w:rsid w:val="004C4BDE"/>
    <w:rsid w:val="004C5EDD"/>
    <w:rsid w:val="004D0B32"/>
    <w:rsid w:val="004D19F5"/>
    <w:rsid w:val="004D419F"/>
    <w:rsid w:val="004D5844"/>
    <w:rsid w:val="004D6952"/>
    <w:rsid w:val="004D6A7A"/>
    <w:rsid w:val="004E0134"/>
    <w:rsid w:val="004E1D33"/>
    <w:rsid w:val="004E4659"/>
    <w:rsid w:val="004E484E"/>
    <w:rsid w:val="004F1730"/>
    <w:rsid w:val="004F1A20"/>
    <w:rsid w:val="004F2019"/>
    <w:rsid w:val="004F3662"/>
    <w:rsid w:val="004F3BE2"/>
    <w:rsid w:val="004F45FA"/>
    <w:rsid w:val="004F51F0"/>
    <w:rsid w:val="004F5DCB"/>
    <w:rsid w:val="004F5F64"/>
    <w:rsid w:val="004F78B5"/>
    <w:rsid w:val="005021BB"/>
    <w:rsid w:val="0050325A"/>
    <w:rsid w:val="00506BF0"/>
    <w:rsid w:val="00507C4B"/>
    <w:rsid w:val="00510B10"/>
    <w:rsid w:val="005123B9"/>
    <w:rsid w:val="00516371"/>
    <w:rsid w:val="005179B0"/>
    <w:rsid w:val="0051BD42"/>
    <w:rsid w:val="005205C6"/>
    <w:rsid w:val="00520F8A"/>
    <w:rsid w:val="00521048"/>
    <w:rsid w:val="005210F6"/>
    <w:rsid w:val="00523AAF"/>
    <w:rsid w:val="005256BD"/>
    <w:rsid w:val="005263F7"/>
    <w:rsid w:val="00526601"/>
    <w:rsid w:val="00530705"/>
    <w:rsid w:val="00532925"/>
    <w:rsid w:val="0053773D"/>
    <w:rsid w:val="00540AEA"/>
    <w:rsid w:val="00542143"/>
    <w:rsid w:val="00543BBA"/>
    <w:rsid w:val="00544552"/>
    <w:rsid w:val="0054535E"/>
    <w:rsid w:val="00551708"/>
    <w:rsid w:val="00552268"/>
    <w:rsid w:val="0055320A"/>
    <w:rsid w:val="00554A38"/>
    <w:rsid w:val="00557381"/>
    <w:rsid w:val="00557653"/>
    <w:rsid w:val="00557796"/>
    <w:rsid w:val="00560FC4"/>
    <w:rsid w:val="0056107C"/>
    <w:rsid w:val="005618B6"/>
    <w:rsid w:val="005625CB"/>
    <w:rsid w:val="00564943"/>
    <w:rsid w:val="005671C2"/>
    <w:rsid w:val="00567C5C"/>
    <w:rsid w:val="00570222"/>
    <w:rsid w:val="00571F5F"/>
    <w:rsid w:val="00572FA4"/>
    <w:rsid w:val="0057382C"/>
    <w:rsid w:val="005745D0"/>
    <w:rsid w:val="005759AF"/>
    <w:rsid w:val="00577797"/>
    <w:rsid w:val="005857C7"/>
    <w:rsid w:val="0058672B"/>
    <w:rsid w:val="005A112E"/>
    <w:rsid w:val="005A521A"/>
    <w:rsid w:val="005A55B1"/>
    <w:rsid w:val="005A7193"/>
    <w:rsid w:val="005B1869"/>
    <w:rsid w:val="005B1EB4"/>
    <w:rsid w:val="005B4107"/>
    <w:rsid w:val="005B4A09"/>
    <w:rsid w:val="005B5220"/>
    <w:rsid w:val="005B64DA"/>
    <w:rsid w:val="005B760E"/>
    <w:rsid w:val="005B78FC"/>
    <w:rsid w:val="005B7B0E"/>
    <w:rsid w:val="005C13F4"/>
    <w:rsid w:val="005C2EE5"/>
    <w:rsid w:val="005C4D47"/>
    <w:rsid w:val="005C6A38"/>
    <w:rsid w:val="005C74A5"/>
    <w:rsid w:val="005D3E2A"/>
    <w:rsid w:val="005E11BC"/>
    <w:rsid w:val="005E2226"/>
    <w:rsid w:val="005F11B3"/>
    <w:rsid w:val="005F222F"/>
    <w:rsid w:val="005F32C0"/>
    <w:rsid w:val="005F3F2D"/>
    <w:rsid w:val="005F54EA"/>
    <w:rsid w:val="00600B3F"/>
    <w:rsid w:val="00604699"/>
    <w:rsid w:val="0060697F"/>
    <w:rsid w:val="0060742E"/>
    <w:rsid w:val="00610955"/>
    <w:rsid w:val="00611DB5"/>
    <w:rsid w:val="006121F2"/>
    <w:rsid w:val="00614851"/>
    <w:rsid w:val="0062169E"/>
    <w:rsid w:val="006276B8"/>
    <w:rsid w:val="00630227"/>
    <w:rsid w:val="0063072F"/>
    <w:rsid w:val="0063155A"/>
    <w:rsid w:val="00632464"/>
    <w:rsid w:val="00632CF1"/>
    <w:rsid w:val="00635212"/>
    <w:rsid w:val="006358E0"/>
    <w:rsid w:val="00642884"/>
    <w:rsid w:val="00643808"/>
    <w:rsid w:val="00645B84"/>
    <w:rsid w:val="0064747F"/>
    <w:rsid w:val="00647A13"/>
    <w:rsid w:val="006514DB"/>
    <w:rsid w:val="00653BB8"/>
    <w:rsid w:val="00653E5B"/>
    <w:rsid w:val="00655FAE"/>
    <w:rsid w:val="00661133"/>
    <w:rsid w:val="006619F2"/>
    <w:rsid w:val="00662017"/>
    <w:rsid w:val="006631E7"/>
    <w:rsid w:val="00663C38"/>
    <w:rsid w:val="00665313"/>
    <w:rsid w:val="00670563"/>
    <w:rsid w:val="00670BE5"/>
    <w:rsid w:val="00671E07"/>
    <w:rsid w:val="00674D73"/>
    <w:rsid w:val="00683DE2"/>
    <w:rsid w:val="00685AFA"/>
    <w:rsid w:val="00685E17"/>
    <w:rsid w:val="00686A24"/>
    <w:rsid w:val="006920C1"/>
    <w:rsid w:val="00692AFE"/>
    <w:rsid w:val="00695B93"/>
    <w:rsid w:val="00697E5D"/>
    <w:rsid w:val="006A11FC"/>
    <w:rsid w:val="006A25E0"/>
    <w:rsid w:val="006A2F0B"/>
    <w:rsid w:val="006A6590"/>
    <w:rsid w:val="006A756B"/>
    <w:rsid w:val="006B0962"/>
    <w:rsid w:val="006B209A"/>
    <w:rsid w:val="006B4AE1"/>
    <w:rsid w:val="006B7F7E"/>
    <w:rsid w:val="006C0090"/>
    <w:rsid w:val="006C0D94"/>
    <w:rsid w:val="006C1A7F"/>
    <w:rsid w:val="006C1B7D"/>
    <w:rsid w:val="006C205E"/>
    <w:rsid w:val="006C54C3"/>
    <w:rsid w:val="006C63C5"/>
    <w:rsid w:val="006D07DF"/>
    <w:rsid w:val="006D3A84"/>
    <w:rsid w:val="006D55FC"/>
    <w:rsid w:val="006D56E4"/>
    <w:rsid w:val="006D5E8F"/>
    <w:rsid w:val="006D6692"/>
    <w:rsid w:val="006E195A"/>
    <w:rsid w:val="006E1EDE"/>
    <w:rsid w:val="006E3AB7"/>
    <w:rsid w:val="006E7B1D"/>
    <w:rsid w:val="006F1C6C"/>
    <w:rsid w:val="006F66C5"/>
    <w:rsid w:val="007032D2"/>
    <w:rsid w:val="0070677D"/>
    <w:rsid w:val="00707F93"/>
    <w:rsid w:val="00710E77"/>
    <w:rsid w:val="00713003"/>
    <w:rsid w:val="007138C5"/>
    <w:rsid w:val="007142DA"/>
    <w:rsid w:val="00714C6F"/>
    <w:rsid w:val="00714EA0"/>
    <w:rsid w:val="007167BA"/>
    <w:rsid w:val="00722767"/>
    <w:rsid w:val="007234DF"/>
    <w:rsid w:val="00726122"/>
    <w:rsid w:val="007262D8"/>
    <w:rsid w:val="00726E44"/>
    <w:rsid w:val="00731CCB"/>
    <w:rsid w:val="00733743"/>
    <w:rsid w:val="007355D7"/>
    <w:rsid w:val="00741AF7"/>
    <w:rsid w:val="00742DF0"/>
    <w:rsid w:val="007454C6"/>
    <w:rsid w:val="007510D3"/>
    <w:rsid w:val="00752676"/>
    <w:rsid w:val="0075643C"/>
    <w:rsid w:val="007567BE"/>
    <w:rsid w:val="00756B26"/>
    <w:rsid w:val="007571C2"/>
    <w:rsid w:val="00757DBA"/>
    <w:rsid w:val="00760837"/>
    <w:rsid w:val="007612D6"/>
    <w:rsid w:val="00761505"/>
    <w:rsid w:val="00762AE6"/>
    <w:rsid w:val="007677B8"/>
    <w:rsid w:val="00781CF3"/>
    <w:rsid w:val="00781EB9"/>
    <w:rsid w:val="0078223E"/>
    <w:rsid w:val="007851B0"/>
    <w:rsid w:val="00785789"/>
    <w:rsid w:val="007923CA"/>
    <w:rsid w:val="007935B9"/>
    <w:rsid w:val="00794158"/>
    <w:rsid w:val="007959B9"/>
    <w:rsid w:val="00795F19"/>
    <w:rsid w:val="0079692D"/>
    <w:rsid w:val="00796B45"/>
    <w:rsid w:val="00797F45"/>
    <w:rsid w:val="007A0C22"/>
    <w:rsid w:val="007A21B1"/>
    <w:rsid w:val="007A4433"/>
    <w:rsid w:val="007B1CAF"/>
    <w:rsid w:val="007B1DE5"/>
    <w:rsid w:val="007B4649"/>
    <w:rsid w:val="007B741F"/>
    <w:rsid w:val="007B7A39"/>
    <w:rsid w:val="007B7B8A"/>
    <w:rsid w:val="007C0EA7"/>
    <w:rsid w:val="007C1B52"/>
    <w:rsid w:val="007C1C70"/>
    <w:rsid w:val="007C1F71"/>
    <w:rsid w:val="007C79AD"/>
    <w:rsid w:val="007D1222"/>
    <w:rsid w:val="007D139D"/>
    <w:rsid w:val="007D4769"/>
    <w:rsid w:val="007D4F94"/>
    <w:rsid w:val="007E1979"/>
    <w:rsid w:val="007E2265"/>
    <w:rsid w:val="007E2B3E"/>
    <w:rsid w:val="007E38E1"/>
    <w:rsid w:val="007E70B2"/>
    <w:rsid w:val="007F0D97"/>
    <w:rsid w:val="007F17A5"/>
    <w:rsid w:val="007F1A2C"/>
    <w:rsid w:val="007F77DB"/>
    <w:rsid w:val="007F7C68"/>
    <w:rsid w:val="00802F4C"/>
    <w:rsid w:val="0080383F"/>
    <w:rsid w:val="008055E6"/>
    <w:rsid w:val="00806B9F"/>
    <w:rsid w:val="0081131A"/>
    <w:rsid w:val="0081160F"/>
    <w:rsid w:val="00812C5B"/>
    <w:rsid w:val="00822974"/>
    <w:rsid w:val="00823E95"/>
    <w:rsid w:val="00825E6D"/>
    <w:rsid w:val="00826681"/>
    <w:rsid w:val="00827093"/>
    <w:rsid w:val="0083295E"/>
    <w:rsid w:val="00832E77"/>
    <w:rsid w:val="00834CF3"/>
    <w:rsid w:val="00837DBC"/>
    <w:rsid w:val="00844512"/>
    <w:rsid w:val="00844E0F"/>
    <w:rsid w:val="008462E0"/>
    <w:rsid w:val="00851049"/>
    <w:rsid w:val="00851C91"/>
    <w:rsid w:val="00852244"/>
    <w:rsid w:val="008530F7"/>
    <w:rsid w:val="0085360A"/>
    <w:rsid w:val="00854637"/>
    <w:rsid w:val="008566E4"/>
    <w:rsid w:val="00857E90"/>
    <w:rsid w:val="008617BA"/>
    <w:rsid w:val="00862E45"/>
    <w:rsid w:val="00863863"/>
    <w:rsid w:val="00865892"/>
    <w:rsid w:val="00867D3C"/>
    <w:rsid w:val="0087058C"/>
    <w:rsid w:val="008706FF"/>
    <w:rsid w:val="00873FED"/>
    <w:rsid w:val="00875CAF"/>
    <w:rsid w:val="00883B83"/>
    <w:rsid w:val="00883D54"/>
    <w:rsid w:val="00887754"/>
    <w:rsid w:val="00891D35"/>
    <w:rsid w:val="00894AA8"/>
    <w:rsid w:val="00895DF8"/>
    <w:rsid w:val="008967DA"/>
    <w:rsid w:val="00896902"/>
    <w:rsid w:val="008979B1"/>
    <w:rsid w:val="00897AAE"/>
    <w:rsid w:val="008A038A"/>
    <w:rsid w:val="008A31BB"/>
    <w:rsid w:val="008A3CED"/>
    <w:rsid w:val="008A3F47"/>
    <w:rsid w:val="008A73BA"/>
    <w:rsid w:val="008B045D"/>
    <w:rsid w:val="008B4D64"/>
    <w:rsid w:val="008B5D19"/>
    <w:rsid w:val="008C2B0C"/>
    <w:rsid w:val="008C57BC"/>
    <w:rsid w:val="008D309C"/>
    <w:rsid w:val="008D4C0C"/>
    <w:rsid w:val="008D5D89"/>
    <w:rsid w:val="008D6531"/>
    <w:rsid w:val="008E17F6"/>
    <w:rsid w:val="008E204A"/>
    <w:rsid w:val="008E2AC9"/>
    <w:rsid w:val="008E2D32"/>
    <w:rsid w:val="008E4286"/>
    <w:rsid w:val="008F09FE"/>
    <w:rsid w:val="008F37CF"/>
    <w:rsid w:val="008F39A9"/>
    <w:rsid w:val="008F566F"/>
    <w:rsid w:val="008F78AD"/>
    <w:rsid w:val="00900843"/>
    <w:rsid w:val="0090456A"/>
    <w:rsid w:val="00905BD2"/>
    <w:rsid w:val="00907EE3"/>
    <w:rsid w:val="009101AF"/>
    <w:rsid w:val="0091158C"/>
    <w:rsid w:val="009124C2"/>
    <w:rsid w:val="00913457"/>
    <w:rsid w:val="0091603E"/>
    <w:rsid w:val="00916E34"/>
    <w:rsid w:val="0091700A"/>
    <w:rsid w:val="0092224D"/>
    <w:rsid w:val="009222EE"/>
    <w:rsid w:val="0092326E"/>
    <w:rsid w:val="00924AF9"/>
    <w:rsid w:val="00926C0A"/>
    <w:rsid w:val="009270A3"/>
    <w:rsid w:val="0093390C"/>
    <w:rsid w:val="009340B9"/>
    <w:rsid w:val="00935106"/>
    <w:rsid w:val="009402B2"/>
    <w:rsid w:val="00942EAC"/>
    <w:rsid w:val="00943B89"/>
    <w:rsid w:val="00944A85"/>
    <w:rsid w:val="00945BA2"/>
    <w:rsid w:val="009461A9"/>
    <w:rsid w:val="00946B7E"/>
    <w:rsid w:val="00947F28"/>
    <w:rsid w:val="00951AF9"/>
    <w:rsid w:val="00954B60"/>
    <w:rsid w:val="00955B75"/>
    <w:rsid w:val="009576F9"/>
    <w:rsid w:val="00957FA9"/>
    <w:rsid w:val="0096133C"/>
    <w:rsid w:val="00962161"/>
    <w:rsid w:val="00963222"/>
    <w:rsid w:val="00965DCD"/>
    <w:rsid w:val="00966FF2"/>
    <w:rsid w:val="0096713C"/>
    <w:rsid w:val="009673E2"/>
    <w:rsid w:val="009705A6"/>
    <w:rsid w:val="00973ECD"/>
    <w:rsid w:val="00982198"/>
    <w:rsid w:val="0098664F"/>
    <w:rsid w:val="00986A7E"/>
    <w:rsid w:val="00991D6A"/>
    <w:rsid w:val="009A24F1"/>
    <w:rsid w:val="009A51AE"/>
    <w:rsid w:val="009B573D"/>
    <w:rsid w:val="009B57C8"/>
    <w:rsid w:val="009B5F23"/>
    <w:rsid w:val="009B6071"/>
    <w:rsid w:val="009C4187"/>
    <w:rsid w:val="009C5DDA"/>
    <w:rsid w:val="009D192A"/>
    <w:rsid w:val="009D48A9"/>
    <w:rsid w:val="009D60D3"/>
    <w:rsid w:val="009D63C5"/>
    <w:rsid w:val="009D7772"/>
    <w:rsid w:val="009E45F8"/>
    <w:rsid w:val="009E7504"/>
    <w:rsid w:val="009E7B91"/>
    <w:rsid w:val="009E7E9B"/>
    <w:rsid w:val="009F07A3"/>
    <w:rsid w:val="009F1A9C"/>
    <w:rsid w:val="009F2867"/>
    <w:rsid w:val="009F3841"/>
    <w:rsid w:val="009F4019"/>
    <w:rsid w:val="009F7302"/>
    <w:rsid w:val="00A0077F"/>
    <w:rsid w:val="00A00C38"/>
    <w:rsid w:val="00A01D3B"/>
    <w:rsid w:val="00A0316B"/>
    <w:rsid w:val="00A03C53"/>
    <w:rsid w:val="00A06263"/>
    <w:rsid w:val="00A06F94"/>
    <w:rsid w:val="00A14321"/>
    <w:rsid w:val="00A20EE7"/>
    <w:rsid w:val="00A217C7"/>
    <w:rsid w:val="00A22289"/>
    <w:rsid w:val="00A24A8C"/>
    <w:rsid w:val="00A27148"/>
    <w:rsid w:val="00A27B4A"/>
    <w:rsid w:val="00A34AC9"/>
    <w:rsid w:val="00A40B00"/>
    <w:rsid w:val="00A437FA"/>
    <w:rsid w:val="00A440D5"/>
    <w:rsid w:val="00A44663"/>
    <w:rsid w:val="00A575F0"/>
    <w:rsid w:val="00A605CB"/>
    <w:rsid w:val="00A75805"/>
    <w:rsid w:val="00A76766"/>
    <w:rsid w:val="00A838AA"/>
    <w:rsid w:val="00A83FED"/>
    <w:rsid w:val="00A85AA0"/>
    <w:rsid w:val="00A90DFF"/>
    <w:rsid w:val="00A91D51"/>
    <w:rsid w:val="00A93ECB"/>
    <w:rsid w:val="00A9520F"/>
    <w:rsid w:val="00A973B3"/>
    <w:rsid w:val="00A97E94"/>
    <w:rsid w:val="00AA1E42"/>
    <w:rsid w:val="00AA2FF6"/>
    <w:rsid w:val="00AA3FFB"/>
    <w:rsid w:val="00AA5585"/>
    <w:rsid w:val="00AA5DD9"/>
    <w:rsid w:val="00AA6263"/>
    <w:rsid w:val="00AA6B51"/>
    <w:rsid w:val="00AB026B"/>
    <w:rsid w:val="00AB2365"/>
    <w:rsid w:val="00AB2EA1"/>
    <w:rsid w:val="00AB462D"/>
    <w:rsid w:val="00AB4D36"/>
    <w:rsid w:val="00AB61E0"/>
    <w:rsid w:val="00AB6C24"/>
    <w:rsid w:val="00AB7B18"/>
    <w:rsid w:val="00AC006F"/>
    <w:rsid w:val="00AC03A8"/>
    <w:rsid w:val="00AC0E76"/>
    <w:rsid w:val="00AC49FA"/>
    <w:rsid w:val="00AC7961"/>
    <w:rsid w:val="00AD3F3B"/>
    <w:rsid w:val="00AD7BDF"/>
    <w:rsid w:val="00AE162D"/>
    <w:rsid w:val="00AE7E16"/>
    <w:rsid w:val="00AF4798"/>
    <w:rsid w:val="00AF608D"/>
    <w:rsid w:val="00AF664C"/>
    <w:rsid w:val="00B02085"/>
    <w:rsid w:val="00B02DA5"/>
    <w:rsid w:val="00B04713"/>
    <w:rsid w:val="00B06AA1"/>
    <w:rsid w:val="00B10D07"/>
    <w:rsid w:val="00B1177A"/>
    <w:rsid w:val="00B1781B"/>
    <w:rsid w:val="00B20ADF"/>
    <w:rsid w:val="00B2332C"/>
    <w:rsid w:val="00B24DBA"/>
    <w:rsid w:val="00B26781"/>
    <w:rsid w:val="00B30FB2"/>
    <w:rsid w:val="00B31C81"/>
    <w:rsid w:val="00B327B8"/>
    <w:rsid w:val="00B3509B"/>
    <w:rsid w:val="00B35130"/>
    <w:rsid w:val="00B36CE1"/>
    <w:rsid w:val="00B37FB0"/>
    <w:rsid w:val="00B41141"/>
    <w:rsid w:val="00B411D3"/>
    <w:rsid w:val="00B42F9D"/>
    <w:rsid w:val="00B43790"/>
    <w:rsid w:val="00B47345"/>
    <w:rsid w:val="00B47A18"/>
    <w:rsid w:val="00B50639"/>
    <w:rsid w:val="00B51FFE"/>
    <w:rsid w:val="00B53E0D"/>
    <w:rsid w:val="00B653FC"/>
    <w:rsid w:val="00B67171"/>
    <w:rsid w:val="00B72756"/>
    <w:rsid w:val="00B72E69"/>
    <w:rsid w:val="00B749AB"/>
    <w:rsid w:val="00B835C5"/>
    <w:rsid w:val="00B84DE6"/>
    <w:rsid w:val="00B90E10"/>
    <w:rsid w:val="00B92A4C"/>
    <w:rsid w:val="00B9515B"/>
    <w:rsid w:val="00B95375"/>
    <w:rsid w:val="00BA384C"/>
    <w:rsid w:val="00BA3F4B"/>
    <w:rsid w:val="00BA6449"/>
    <w:rsid w:val="00BB17AE"/>
    <w:rsid w:val="00BB5951"/>
    <w:rsid w:val="00BB64A9"/>
    <w:rsid w:val="00BB6F93"/>
    <w:rsid w:val="00BC1783"/>
    <w:rsid w:val="00BC4A74"/>
    <w:rsid w:val="00BC5315"/>
    <w:rsid w:val="00BC5D22"/>
    <w:rsid w:val="00BC66C8"/>
    <w:rsid w:val="00BC6F30"/>
    <w:rsid w:val="00BD1A87"/>
    <w:rsid w:val="00BD3E31"/>
    <w:rsid w:val="00BD5C0F"/>
    <w:rsid w:val="00BD5ECD"/>
    <w:rsid w:val="00BD60C4"/>
    <w:rsid w:val="00BD6D80"/>
    <w:rsid w:val="00BE0286"/>
    <w:rsid w:val="00BE0982"/>
    <w:rsid w:val="00BE12A2"/>
    <w:rsid w:val="00BE1591"/>
    <w:rsid w:val="00BE51DC"/>
    <w:rsid w:val="00BE5911"/>
    <w:rsid w:val="00BE6D91"/>
    <w:rsid w:val="00BF03E4"/>
    <w:rsid w:val="00BF062E"/>
    <w:rsid w:val="00BF0CCC"/>
    <w:rsid w:val="00BF2944"/>
    <w:rsid w:val="00BF4AA3"/>
    <w:rsid w:val="00C0183D"/>
    <w:rsid w:val="00C042FA"/>
    <w:rsid w:val="00C04C6F"/>
    <w:rsid w:val="00C07B5C"/>
    <w:rsid w:val="00C108A4"/>
    <w:rsid w:val="00C14802"/>
    <w:rsid w:val="00C15F7F"/>
    <w:rsid w:val="00C16794"/>
    <w:rsid w:val="00C20E22"/>
    <w:rsid w:val="00C25025"/>
    <w:rsid w:val="00C27E4B"/>
    <w:rsid w:val="00C3048C"/>
    <w:rsid w:val="00C30DB0"/>
    <w:rsid w:val="00C34C10"/>
    <w:rsid w:val="00C4268D"/>
    <w:rsid w:val="00C437EA"/>
    <w:rsid w:val="00C4546C"/>
    <w:rsid w:val="00C45814"/>
    <w:rsid w:val="00C462D2"/>
    <w:rsid w:val="00C472EB"/>
    <w:rsid w:val="00C47BAE"/>
    <w:rsid w:val="00C51180"/>
    <w:rsid w:val="00C5123F"/>
    <w:rsid w:val="00C53071"/>
    <w:rsid w:val="00C53092"/>
    <w:rsid w:val="00C53639"/>
    <w:rsid w:val="00C54A26"/>
    <w:rsid w:val="00C5612D"/>
    <w:rsid w:val="00C60DA8"/>
    <w:rsid w:val="00C62122"/>
    <w:rsid w:val="00C70B87"/>
    <w:rsid w:val="00C73318"/>
    <w:rsid w:val="00C7531A"/>
    <w:rsid w:val="00C75B5A"/>
    <w:rsid w:val="00C779BF"/>
    <w:rsid w:val="00C80D6A"/>
    <w:rsid w:val="00C80D71"/>
    <w:rsid w:val="00C821F2"/>
    <w:rsid w:val="00C82CC0"/>
    <w:rsid w:val="00C84969"/>
    <w:rsid w:val="00C85A35"/>
    <w:rsid w:val="00C85DDD"/>
    <w:rsid w:val="00C930E2"/>
    <w:rsid w:val="00C93258"/>
    <w:rsid w:val="00C96046"/>
    <w:rsid w:val="00CA12D1"/>
    <w:rsid w:val="00CA1650"/>
    <w:rsid w:val="00CA3BD0"/>
    <w:rsid w:val="00CA41F1"/>
    <w:rsid w:val="00CB2277"/>
    <w:rsid w:val="00CB72A6"/>
    <w:rsid w:val="00CB7583"/>
    <w:rsid w:val="00CC04E2"/>
    <w:rsid w:val="00CC06F3"/>
    <w:rsid w:val="00CC24FA"/>
    <w:rsid w:val="00CC43CD"/>
    <w:rsid w:val="00CD18D9"/>
    <w:rsid w:val="00CD1F90"/>
    <w:rsid w:val="00CD4929"/>
    <w:rsid w:val="00CD4C5F"/>
    <w:rsid w:val="00CD7505"/>
    <w:rsid w:val="00CD7B73"/>
    <w:rsid w:val="00CE178D"/>
    <w:rsid w:val="00CE5F08"/>
    <w:rsid w:val="00CE672F"/>
    <w:rsid w:val="00CE68D4"/>
    <w:rsid w:val="00CE7921"/>
    <w:rsid w:val="00CF28EA"/>
    <w:rsid w:val="00CF39AC"/>
    <w:rsid w:val="00CF5C63"/>
    <w:rsid w:val="00CF73D7"/>
    <w:rsid w:val="00D01ADC"/>
    <w:rsid w:val="00D034CF"/>
    <w:rsid w:val="00D0595D"/>
    <w:rsid w:val="00D05FF7"/>
    <w:rsid w:val="00D117B3"/>
    <w:rsid w:val="00D131BB"/>
    <w:rsid w:val="00D14443"/>
    <w:rsid w:val="00D15116"/>
    <w:rsid w:val="00D15B66"/>
    <w:rsid w:val="00D17745"/>
    <w:rsid w:val="00D17DBA"/>
    <w:rsid w:val="00D20C5F"/>
    <w:rsid w:val="00D21F7F"/>
    <w:rsid w:val="00D260C6"/>
    <w:rsid w:val="00D3051A"/>
    <w:rsid w:val="00D34811"/>
    <w:rsid w:val="00D366E5"/>
    <w:rsid w:val="00D40331"/>
    <w:rsid w:val="00D420E6"/>
    <w:rsid w:val="00D421FF"/>
    <w:rsid w:val="00D42AFC"/>
    <w:rsid w:val="00D50423"/>
    <w:rsid w:val="00D5377E"/>
    <w:rsid w:val="00D54336"/>
    <w:rsid w:val="00D56652"/>
    <w:rsid w:val="00D567DC"/>
    <w:rsid w:val="00D60122"/>
    <w:rsid w:val="00D60E6D"/>
    <w:rsid w:val="00D62665"/>
    <w:rsid w:val="00D633D9"/>
    <w:rsid w:val="00D64C82"/>
    <w:rsid w:val="00D66224"/>
    <w:rsid w:val="00D72738"/>
    <w:rsid w:val="00D743C5"/>
    <w:rsid w:val="00D804AB"/>
    <w:rsid w:val="00D813A4"/>
    <w:rsid w:val="00D8308D"/>
    <w:rsid w:val="00D833F6"/>
    <w:rsid w:val="00D85B55"/>
    <w:rsid w:val="00D8614E"/>
    <w:rsid w:val="00D87A7D"/>
    <w:rsid w:val="00D91B10"/>
    <w:rsid w:val="00D939D7"/>
    <w:rsid w:val="00D9428A"/>
    <w:rsid w:val="00D94521"/>
    <w:rsid w:val="00DA0F47"/>
    <w:rsid w:val="00DA4B43"/>
    <w:rsid w:val="00DA58DF"/>
    <w:rsid w:val="00DA61E6"/>
    <w:rsid w:val="00DB0123"/>
    <w:rsid w:val="00DB4CAC"/>
    <w:rsid w:val="00DB4CD4"/>
    <w:rsid w:val="00DB4D3B"/>
    <w:rsid w:val="00DB533F"/>
    <w:rsid w:val="00DB70ED"/>
    <w:rsid w:val="00DC0504"/>
    <w:rsid w:val="00DC54D2"/>
    <w:rsid w:val="00DC60AF"/>
    <w:rsid w:val="00DC60E1"/>
    <w:rsid w:val="00DC6DE7"/>
    <w:rsid w:val="00DD0F25"/>
    <w:rsid w:val="00DD3A09"/>
    <w:rsid w:val="00DD4BE1"/>
    <w:rsid w:val="00DE4FDB"/>
    <w:rsid w:val="00DE5048"/>
    <w:rsid w:val="00DE54D9"/>
    <w:rsid w:val="00DE6A00"/>
    <w:rsid w:val="00DE718D"/>
    <w:rsid w:val="00DE7DB7"/>
    <w:rsid w:val="00DF140D"/>
    <w:rsid w:val="00DF1996"/>
    <w:rsid w:val="00DF3126"/>
    <w:rsid w:val="00DF6D12"/>
    <w:rsid w:val="00DF7C35"/>
    <w:rsid w:val="00E00749"/>
    <w:rsid w:val="00E01A47"/>
    <w:rsid w:val="00E01CBE"/>
    <w:rsid w:val="00E01FB5"/>
    <w:rsid w:val="00E02576"/>
    <w:rsid w:val="00E027C0"/>
    <w:rsid w:val="00E0308A"/>
    <w:rsid w:val="00E05EDA"/>
    <w:rsid w:val="00E0722A"/>
    <w:rsid w:val="00E07511"/>
    <w:rsid w:val="00E123B2"/>
    <w:rsid w:val="00E1422F"/>
    <w:rsid w:val="00E22822"/>
    <w:rsid w:val="00E234CD"/>
    <w:rsid w:val="00E23C29"/>
    <w:rsid w:val="00E24B8E"/>
    <w:rsid w:val="00E305BE"/>
    <w:rsid w:val="00E310E1"/>
    <w:rsid w:val="00E346F8"/>
    <w:rsid w:val="00E35810"/>
    <w:rsid w:val="00E36F25"/>
    <w:rsid w:val="00E372D0"/>
    <w:rsid w:val="00E418E1"/>
    <w:rsid w:val="00E432C1"/>
    <w:rsid w:val="00E4364D"/>
    <w:rsid w:val="00E4484A"/>
    <w:rsid w:val="00E448C1"/>
    <w:rsid w:val="00E46AF2"/>
    <w:rsid w:val="00E46D90"/>
    <w:rsid w:val="00E476D6"/>
    <w:rsid w:val="00E53BD4"/>
    <w:rsid w:val="00E543B8"/>
    <w:rsid w:val="00E576F2"/>
    <w:rsid w:val="00E6191C"/>
    <w:rsid w:val="00E63ACD"/>
    <w:rsid w:val="00E67566"/>
    <w:rsid w:val="00E678D8"/>
    <w:rsid w:val="00E70B63"/>
    <w:rsid w:val="00E7123A"/>
    <w:rsid w:val="00E73041"/>
    <w:rsid w:val="00E76C8F"/>
    <w:rsid w:val="00E77B52"/>
    <w:rsid w:val="00E80587"/>
    <w:rsid w:val="00E8125A"/>
    <w:rsid w:val="00E81A0B"/>
    <w:rsid w:val="00E8492A"/>
    <w:rsid w:val="00E85F60"/>
    <w:rsid w:val="00E87D45"/>
    <w:rsid w:val="00E911E4"/>
    <w:rsid w:val="00E9153E"/>
    <w:rsid w:val="00E91758"/>
    <w:rsid w:val="00E91F36"/>
    <w:rsid w:val="00E96F52"/>
    <w:rsid w:val="00E96FD6"/>
    <w:rsid w:val="00E97128"/>
    <w:rsid w:val="00EA1B39"/>
    <w:rsid w:val="00EA2645"/>
    <w:rsid w:val="00EA436F"/>
    <w:rsid w:val="00EA4A12"/>
    <w:rsid w:val="00EB0151"/>
    <w:rsid w:val="00EB12C2"/>
    <w:rsid w:val="00EB2D5A"/>
    <w:rsid w:val="00EB3A7D"/>
    <w:rsid w:val="00EB41FD"/>
    <w:rsid w:val="00EB6B24"/>
    <w:rsid w:val="00EB7B0C"/>
    <w:rsid w:val="00EC0D49"/>
    <w:rsid w:val="00EC348F"/>
    <w:rsid w:val="00EC6818"/>
    <w:rsid w:val="00ED00A2"/>
    <w:rsid w:val="00ED05B3"/>
    <w:rsid w:val="00ED06CE"/>
    <w:rsid w:val="00ED1F40"/>
    <w:rsid w:val="00ED22BF"/>
    <w:rsid w:val="00ED55CC"/>
    <w:rsid w:val="00ED567D"/>
    <w:rsid w:val="00ED5CC8"/>
    <w:rsid w:val="00ED5DC2"/>
    <w:rsid w:val="00ED74C6"/>
    <w:rsid w:val="00EE18C1"/>
    <w:rsid w:val="00EE1FD4"/>
    <w:rsid w:val="00EF0DD4"/>
    <w:rsid w:val="00EF1BE6"/>
    <w:rsid w:val="00EF1E1F"/>
    <w:rsid w:val="00EF269A"/>
    <w:rsid w:val="00EF2B0A"/>
    <w:rsid w:val="00EF44A2"/>
    <w:rsid w:val="00EF578D"/>
    <w:rsid w:val="00F01C1D"/>
    <w:rsid w:val="00F02F1B"/>
    <w:rsid w:val="00F03F83"/>
    <w:rsid w:val="00F04C66"/>
    <w:rsid w:val="00F06FF4"/>
    <w:rsid w:val="00F07381"/>
    <w:rsid w:val="00F11896"/>
    <w:rsid w:val="00F11A88"/>
    <w:rsid w:val="00F11B24"/>
    <w:rsid w:val="00F12EE0"/>
    <w:rsid w:val="00F136CA"/>
    <w:rsid w:val="00F147C7"/>
    <w:rsid w:val="00F23359"/>
    <w:rsid w:val="00F2422D"/>
    <w:rsid w:val="00F248EE"/>
    <w:rsid w:val="00F25A75"/>
    <w:rsid w:val="00F27B3E"/>
    <w:rsid w:val="00F31253"/>
    <w:rsid w:val="00F31A51"/>
    <w:rsid w:val="00F320C5"/>
    <w:rsid w:val="00F36408"/>
    <w:rsid w:val="00F36B95"/>
    <w:rsid w:val="00F37DBC"/>
    <w:rsid w:val="00F405AF"/>
    <w:rsid w:val="00F459F0"/>
    <w:rsid w:val="00F467B8"/>
    <w:rsid w:val="00F518FC"/>
    <w:rsid w:val="00F522DE"/>
    <w:rsid w:val="00F53570"/>
    <w:rsid w:val="00F54705"/>
    <w:rsid w:val="00F55962"/>
    <w:rsid w:val="00F606E0"/>
    <w:rsid w:val="00F60CE3"/>
    <w:rsid w:val="00F61905"/>
    <w:rsid w:val="00F65FF6"/>
    <w:rsid w:val="00F66290"/>
    <w:rsid w:val="00F67E6C"/>
    <w:rsid w:val="00F7017E"/>
    <w:rsid w:val="00F75F2A"/>
    <w:rsid w:val="00F77073"/>
    <w:rsid w:val="00F80C39"/>
    <w:rsid w:val="00F80FC6"/>
    <w:rsid w:val="00F84CD2"/>
    <w:rsid w:val="00F9040A"/>
    <w:rsid w:val="00F950DC"/>
    <w:rsid w:val="00F9724D"/>
    <w:rsid w:val="00FA1996"/>
    <w:rsid w:val="00FA2B7F"/>
    <w:rsid w:val="00FA2BF0"/>
    <w:rsid w:val="00FA7FFC"/>
    <w:rsid w:val="00FB4B78"/>
    <w:rsid w:val="00FC1E39"/>
    <w:rsid w:val="00FC4FCC"/>
    <w:rsid w:val="00FC60B4"/>
    <w:rsid w:val="00FC7C5F"/>
    <w:rsid w:val="00FD4477"/>
    <w:rsid w:val="00FE1A9D"/>
    <w:rsid w:val="00FE7868"/>
    <w:rsid w:val="00FF1F6D"/>
    <w:rsid w:val="00FF27EA"/>
    <w:rsid w:val="00FF33AF"/>
    <w:rsid w:val="00FF378B"/>
    <w:rsid w:val="00FF553A"/>
    <w:rsid w:val="00FF6197"/>
    <w:rsid w:val="0114B8B3"/>
    <w:rsid w:val="01253891"/>
    <w:rsid w:val="02493FF4"/>
    <w:rsid w:val="024D1833"/>
    <w:rsid w:val="04AD474A"/>
    <w:rsid w:val="04C9A7A7"/>
    <w:rsid w:val="04FF88C0"/>
    <w:rsid w:val="0525EFCB"/>
    <w:rsid w:val="0529C1D2"/>
    <w:rsid w:val="053B6C34"/>
    <w:rsid w:val="057D2E70"/>
    <w:rsid w:val="059285AC"/>
    <w:rsid w:val="0625B984"/>
    <w:rsid w:val="066119F3"/>
    <w:rsid w:val="0721539F"/>
    <w:rsid w:val="0727AC93"/>
    <w:rsid w:val="0828D69B"/>
    <w:rsid w:val="08C3B67A"/>
    <w:rsid w:val="08E6F7B3"/>
    <w:rsid w:val="08EF1243"/>
    <w:rsid w:val="091A28AF"/>
    <w:rsid w:val="09532C4E"/>
    <w:rsid w:val="09799E0B"/>
    <w:rsid w:val="09875801"/>
    <w:rsid w:val="0A7993DD"/>
    <w:rsid w:val="0BAE57F1"/>
    <w:rsid w:val="0BAF33BA"/>
    <w:rsid w:val="0BDFFA7A"/>
    <w:rsid w:val="0C297CF9"/>
    <w:rsid w:val="0D93F2B9"/>
    <w:rsid w:val="0DE3AB49"/>
    <w:rsid w:val="0DEA2BF2"/>
    <w:rsid w:val="0E160AE2"/>
    <w:rsid w:val="0E8781E8"/>
    <w:rsid w:val="0F65ED62"/>
    <w:rsid w:val="0FB73040"/>
    <w:rsid w:val="0FBE609E"/>
    <w:rsid w:val="1053D033"/>
    <w:rsid w:val="1056A68F"/>
    <w:rsid w:val="10FC56A4"/>
    <w:rsid w:val="113F545A"/>
    <w:rsid w:val="11E96E74"/>
    <w:rsid w:val="12EED2FE"/>
    <w:rsid w:val="134F7089"/>
    <w:rsid w:val="135EEDFE"/>
    <w:rsid w:val="13E57B13"/>
    <w:rsid w:val="13EE68FF"/>
    <w:rsid w:val="14392ACF"/>
    <w:rsid w:val="149F6012"/>
    <w:rsid w:val="14E740DA"/>
    <w:rsid w:val="1521170C"/>
    <w:rsid w:val="161D1E73"/>
    <w:rsid w:val="1625DC48"/>
    <w:rsid w:val="16404DCB"/>
    <w:rsid w:val="1641F6A4"/>
    <w:rsid w:val="1839A6EA"/>
    <w:rsid w:val="187EE7FA"/>
    <w:rsid w:val="187FADB1"/>
    <w:rsid w:val="1921FE84"/>
    <w:rsid w:val="19382CA8"/>
    <w:rsid w:val="1AC9D455"/>
    <w:rsid w:val="1ACAAF22"/>
    <w:rsid w:val="1B53723D"/>
    <w:rsid w:val="1B61AC2E"/>
    <w:rsid w:val="1B888F1B"/>
    <w:rsid w:val="1BF1C02F"/>
    <w:rsid w:val="1C2FADA3"/>
    <w:rsid w:val="1C33C020"/>
    <w:rsid w:val="1CEB42F8"/>
    <w:rsid w:val="1D3014AB"/>
    <w:rsid w:val="1D398738"/>
    <w:rsid w:val="1D4182ED"/>
    <w:rsid w:val="1E17EF9E"/>
    <w:rsid w:val="1E925DFC"/>
    <w:rsid w:val="1EB184BC"/>
    <w:rsid w:val="1EC64A72"/>
    <w:rsid w:val="1EEA5CA9"/>
    <w:rsid w:val="1F59E6F4"/>
    <w:rsid w:val="1F6E50AA"/>
    <w:rsid w:val="1FA3A78F"/>
    <w:rsid w:val="1FAE86FB"/>
    <w:rsid w:val="20909729"/>
    <w:rsid w:val="2284D5CE"/>
    <w:rsid w:val="23170EA9"/>
    <w:rsid w:val="23488987"/>
    <w:rsid w:val="23542D2E"/>
    <w:rsid w:val="23AAF090"/>
    <w:rsid w:val="241E19CD"/>
    <w:rsid w:val="2446149D"/>
    <w:rsid w:val="2487C89A"/>
    <w:rsid w:val="2498FEB2"/>
    <w:rsid w:val="24F53BEF"/>
    <w:rsid w:val="251B13B1"/>
    <w:rsid w:val="254F57F0"/>
    <w:rsid w:val="255A8E63"/>
    <w:rsid w:val="257EEE8F"/>
    <w:rsid w:val="25B4C9C7"/>
    <w:rsid w:val="25D2B050"/>
    <w:rsid w:val="2686A132"/>
    <w:rsid w:val="26E33D31"/>
    <w:rsid w:val="272B575B"/>
    <w:rsid w:val="275A6677"/>
    <w:rsid w:val="2775CF66"/>
    <w:rsid w:val="279B2BB1"/>
    <w:rsid w:val="27D298AD"/>
    <w:rsid w:val="2800624B"/>
    <w:rsid w:val="29D7D9A9"/>
    <w:rsid w:val="29EE1872"/>
    <w:rsid w:val="29F2A3CC"/>
    <w:rsid w:val="2A03BC53"/>
    <w:rsid w:val="2A08A29A"/>
    <w:rsid w:val="2ACC4BB1"/>
    <w:rsid w:val="2B1DEA80"/>
    <w:rsid w:val="2C064DC1"/>
    <w:rsid w:val="2C13FC96"/>
    <w:rsid w:val="2C45BB42"/>
    <w:rsid w:val="2C49FCC3"/>
    <w:rsid w:val="2C95B8CA"/>
    <w:rsid w:val="2CB97A7B"/>
    <w:rsid w:val="2D6FA927"/>
    <w:rsid w:val="2D83CBC1"/>
    <w:rsid w:val="2DCE3FDB"/>
    <w:rsid w:val="2DD82816"/>
    <w:rsid w:val="2DDA0EB3"/>
    <w:rsid w:val="2DF7C79A"/>
    <w:rsid w:val="2E196A55"/>
    <w:rsid w:val="2E9E755F"/>
    <w:rsid w:val="2EEA7217"/>
    <w:rsid w:val="2F7FFF4E"/>
    <w:rsid w:val="2F80279E"/>
    <w:rsid w:val="2FF083C5"/>
    <w:rsid w:val="307BCC6B"/>
    <w:rsid w:val="315021A0"/>
    <w:rsid w:val="3177F76A"/>
    <w:rsid w:val="317E0049"/>
    <w:rsid w:val="3185158F"/>
    <w:rsid w:val="3238ED24"/>
    <w:rsid w:val="3242E466"/>
    <w:rsid w:val="32544887"/>
    <w:rsid w:val="32D8C782"/>
    <w:rsid w:val="32EBF201"/>
    <w:rsid w:val="330454ED"/>
    <w:rsid w:val="33296C26"/>
    <w:rsid w:val="341FBC46"/>
    <w:rsid w:val="34591BBD"/>
    <w:rsid w:val="3502F0A1"/>
    <w:rsid w:val="35604F2E"/>
    <w:rsid w:val="35625002"/>
    <w:rsid w:val="35B27301"/>
    <w:rsid w:val="35B326F5"/>
    <w:rsid w:val="35E1EADF"/>
    <w:rsid w:val="360EE861"/>
    <w:rsid w:val="36151B24"/>
    <w:rsid w:val="3699149E"/>
    <w:rsid w:val="369E3C42"/>
    <w:rsid w:val="36CA9743"/>
    <w:rsid w:val="37676887"/>
    <w:rsid w:val="3776CAD4"/>
    <w:rsid w:val="3782E954"/>
    <w:rsid w:val="37B439DF"/>
    <w:rsid w:val="37EEB0C4"/>
    <w:rsid w:val="385FA943"/>
    <w:rsid w:val="3977F24F"/>
    <w:rsid w:val="3A923FF5"/>
    <w:rsid w:val="3AA6E3B2"/>
    <w:rsid w:val="3B0B9C53"/>
    <w:rsid w:val="3B602DF9"/>
    <w:rsid w:val="3B906248"/>
    <w:rsid w:val="3BA66762"/>
    <w:rsid w:val="3BD1C3B8"/>
    <w:rsid w:val="3BDD2040"/>
    <w:rsid w:val="3C2A5654"/>
    <w:rsid w:val="3C7BC7D2"/>
    <w:rsid w:val="3D130AD8"/>
    <w:rsid w:val="3D5FF2AC"/>
    <w:rsid w:val="3DBBCB94"/>
    <w:rsid w:val="3E78237C"/>
    <w:rsid w:val="3EBDEF5B"/>
    <w:rsid w:val="3EE8AEFC"/>
    <w:rsid w:val="3F5A7A6B"/>
    <w:rsid w:val="3FCACD16"/>
    <w:rsid w:val="40958EEE"/>
    <w:rsid w:val="41AB960C"/>
    <w:rsid w:val="41D81841"/>
    <w:rsid w:val="4247C2E8"/>
    <w:rsid w:val="42F5BD96"/>
    <w:rsid w:val="432EB981"/>
    <w:rsid w:val="43CA224B"/>
    <w:rsid w:val="442392F4"/>
    <w:rsid w:val="4440237F"/>
    <w:rsid w:val="44DF4F2D"/>
    <w:rsid w:val="45FCD260"/>
    <w:rsid w:val="461363EB"/>
    <w:rsid w:val="469DBC64"/>
    <w:rsid w:val="46A281EE"/>
    <w:rsid w:val="47FB2F5D"/>
    <w:rsid w:val="4830481B"/>
    <w:rsid w:val="487A96FC"/>
    <w:rsid w:val="487B21EB"/>
    <w:rsid w:val="487E0805"/>
    <w:rsid w:val="4922312A"/>
    <w:rsid w:val="493154D4"/>
    <w:rsid w:val="4998B95C"/>
    <w:rsid w:val="49C9B7BB"/>
    <w:rsid w:val="49D7FC33"/>
    <w:rsid w:val="4A0D7FBA"/>
    <w:rsid w:val="4A3E110D"/>
    <w:rsid w:val="4A911E50"/>
    <w:rsid w:val="4AA119CA"/>
    <w:rsid w:val="4B81DEA8"/>
    <w:rsid w:val="4BA70260"/>
    <w:rsid w:val="4BB34949"/>
    <w:rsid w:val="4BE0F716"/>
    <w:rsid w:val="4C1D41FB"/>
    <w:rsid w:val="4CC57E04"/>
    <w:rsid w:val="4CD15572"/>
    <w:rsid w:val="4CFF2FFB"/>
    <w:rsid w:val="4D86E1B2"/>
    <w:rsid w:val="4D88E679"/>
    <w:rsid w:val="4D919E71"/>
    <w:rsid w:val="4DBC0F13"/>
    <w:rsid w:val="4DD26198"/>
    <w:rsid w:val="4DE69319"/>
    <w:rsid w:val="4DF67575"/>
    <w:rsid w:val="4F74FF3D"/>
    <w:rsid w:val="4F86C5AC"/>
    <w:rsid w:val="4FAE982F"/>
    <w:rsid w:val="4FB2E63A"/>
    <w:rsid w:val="4FEE01C3"/>
    <w:rsid w:val="508E8994"/>
    <w:rsid w:val="5099D71F"/>
    <w:rsid w:val="514CDFC9"/>
    <w:rsid w:val="51A26030"/>
    <w:rsid w:val="526D5C0B"/>
    <w:rsid w:val="527D68EB"/>
    <w:rsid w:val="530368EB"/>
    <w:rsid w:val="530A8C28"/>
    <w:rsid w:val="538C80F2"/>
    <w:rsid w:val="540A229E"/>
    <w:rsid w:val="54B86AAC"/>
    <w:rsid w:val="54DD3346"/>
    <w:rsid w:val="54F40A4C"/>
    <w:rsid w:val="558F73C0"/>
    <w:rsid w:val="559F48E6"/>
    <w:rsid w:val="55AA9BBF"/>
    <w:rsid w:val="55DCEE27"/>
    <w:rsid w:val="568A149F"/>
    <w:rsid w:val="568E9467"/>
    <w:rsid w:val="5694C652"/>
    <w:rsid w:val="56E0ADAD"/>
    <w:rsid w:val="571B0965"/>
    <w:rsid w:val="5787780A"/>
    <w:rsid w:val="57995F75"/>
    <w:rsid w:val="5802DB71"/>
    <w:rsid w:val="5807BE41"/>
    <w:rsid w:val="5891B226"/>
    <w:rsid w:val="58B26535"/>
    <w:rsid w:val="58F43255"/>
    <w:rsid w:val="5918D438"/>
    <w:rsid w:val="593101F3"/>
    <w:rsid w:val="59BD1763"/>
    <w:rsid w:val="5A155311"/>
    <w:rsid w:val="5A274A16"/>
    <w:rsid w:val="5A671141"/>
    <w:rsid w:val="5AEB5E53"/>
    <w:rsid w:val="5B0498D2"/>
    <w:rsid w:val="5B064FE6"/>
    <w:rsid w:val="5B0EE9D1"/>
    <w:rsid w:val="5B3FC41B"/>
    <w:rsid w:val="5B8441A8"/>
    <w:rsid w:val="5BB1BF4A"/>
    <w:rsid w:val="5BFD70C2"/>
    <w:rsid w:val="5C10AA85"/>
    <w:rsid w:val="5C3315AF"/>
    <w:rsid w:val="5C451EAC"/>
    <w:rsid w:val="5D47274D"/>
    <w:rsid w:val="5D48D48A"/>
    <w:rsid w:val="5D697E8A"/>
    <w:rsid w:val="5D7F26C3"/>
    <w:rsid w:val="5E1B4128"/>
    <w:rsid w:val="5E5AC45F"/>
    <w:rsid w:val="5E5D206B"/>
    <w:rsid w:val="5E788810"/>
    <w:rsid w:val="5F4A500E"/>
    <w:rsid w:val="5F4E5A42"/>
    <w:rsid w:val="5F90FB78"/>
    <w:rsid w:val="5FB319DA"/>
    <w:rsid w:val="5FD7A855"/>
    <w:rsid w:val="603FBC64"/>
    <w:rsid w:val="6093B652"/>
    <w:rsid w:val="60A1208E"/>
    <w:rsid w:val="61048102"/>
    <w:rsid w:val="616E5447"/>
    <w:rsid w:val="617BEA5E"/>
    <w:rsid w:val="617C2C83"/>
    <w:rsid w:val="61870057"/>
    <w:rsid w:val="61D89CDB"/>
    <w:rsid w:val="6222B4BB"/>
    <w:rsid w:val="624686CA"/>
    <w:rsid w:val="626EE308"/>
    <w:rsid w:val="628D6372"/>
    <w:rsid w:val="62AC9072"/>
    <w:rsid w:val="62F71BD4"/>
    <w:rsid w:val="63639F79"/>
    <w:rsid w:val="63EE0128"/>
    <w:rsid w:val="641E54B6"/>
    <w:rsid w:val="6479F3E1"/>
    <w:rsid w:val="649B8937"/>
    <w:rsid w:val="64D12920"/>
    <w:rsid w:val="64D7524E"/>
    <w:rsid w:val="6542A302"/>
    <w:rsid w:val="660E8BD2"/>
    <w:rsid w:val="66190654"/>
    <w:rsid w:val="66278803"/>
    <w:rsid w:val="66631649"/>
    <w:rsid w:val="667DA8CD"/>
    <w:rsid w:val="6761A54C"/>
    <w:rsid w:val="68D4D640"/>
    <w:rsid w:val="68D56DB8"/>
    <w:rsid w:val="68EE9966"/>
    <w:rsid w:val="69469725"/>
    <w:rsid w:val="694EE867"/>
    <w:rsid w:val="6999FEF7"/>
    <w:rsid w:val="69E80568"/>
    <w:rsid w:val="6A4470C7"/>
    <w:rsid w:val="6AF1A9C5"/>
    <w:rsid w:val="6AF31BEF"/>
    <w:rsid w:val="6B8C7DDD"/>
    <w:rsid w:val="6B958A63"/>
    <w:rsid w:val="6BCD37F2"/>
    <w:rsid w:val="6CA972A8"/>
    <w:rsid w:val="6D019580"/>
    <w:rsid w:val="6DFEDC2A"/>
    <w:rsid w:val="6E43D5BA"/>
    <w:rsid w:val="6EAB4A21"/>
    <w:rsid w:val="70150158"/>
    <w:rsid w:val="71E96F0E"/>
    <w:rsid w:val="71F71B90"/>
    <w:rsid w:val="7300AE36"/>
    <w:rsid w:val="73349662"/>
    <w:rsid w:val="73F4F623"/>
    <w:rsid w:val="765CA22F"/>
    <w:rsid w:val="76A4BB8D"/>
    <w:rsid w:val="770DEFA1"/>
    <w:rsid w:val="776CC89F"/>
    <w:rsid w:val="778A6257"/>
    <w:rsid w:val="77D41F59"/>
    <w:rsid w:val="78367913"/>
    <w:rsid w:val="78EFA622"/>
    <w:rsid w:val="79173932"/>
    <w:rsid w:val="7928B657"/>
    <w:rsid w:val="792F042E"/>
    <w:rsid w:val="793152BA"/>
    <w:rsid w:val="79DB0048"/>
    <w:rsid w:val="7A212195"/>
    <w:rsid w:val="7A281201"/>
    <w:rsid w:val="7AC5D996"/>
    <w:rsid w:val="7BA4591A"/>
    <w:rsid w:val="7BBE64B1"/>
    <w:rsid w:val="7C1BDD31"/>
    <w:rsid w:val="7C685C04"/>
    <w:rsid w:val="7CA006E9"/>
    <w:rsid w:val="7D484711"/>
    <w:rsid w:val="7DB9EBF1"/>
    <w:rsid w:val="7DBE0686"/>
    <w:rsid w:val="7DED0A40"/>
    <w:rsid w:val="7E0954C3"/>
    <w:rsid w:val="7E33C626"/>
    <w:rsid w:val="7E4BBB01"/>
    <w:rsid w:val="7E4D8EFE"/>
    <w:rsid w:val="7EE61A68"/>
    <w:rsid w:val="7F3382DF"/>
    <w:rsid w:val="7F6162FB"/>
    <w:rsid w:val="7FA072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8987"/>
  <w15:chartTrackingRefBased/>
  <w15:docId w15:val="{706B1C11-B559-4692-88BB-30DAF8BD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60E6D"/>
    <w:rPr>
      <w:sz w:val="16"/>
      <w:szCs w:val="16"/>
    </w:rPr>
  </w:style>
  <w:style w:type="paragraph" w:styleId="CommentText">
    <w:name w:val="annotation text"/>
    <w:basedOn w:val="Normal"/>
    <w:link w:val="CommentTextChar"/>
    <w:uiPriority w:val="99"/>
    <w:unhideWhenUsed/>
    <w:rsid w:val="00D60E6D"/>
    <w:pPr>
      <w:spacing w:line="240" w:lineRule="auto"/>
    </w:pPr>
    <w:rPr>
      <w:sz w:val="20"/>
      <w:szCs w:val="20"/>
    </w:rPr>
  </w:style>
  <w:style w:type="character" w:customStyle="1" w:styleId="CommentTextChar">
    <w:name w:val="Comment Text Char"/>
    <w:basedOn w:val="DefaultParagraphFont"/>
    <w:link w:val="CommentText"/>
    <w:uiPriority w:val="99"/>
    <w:rsid w:val="00D60E6D"/>
    <w:rPr>
      <w:sz w:val="20"/>
      <w:szCs w:val="20"/>
    </w:rPr>
  </w:style>
  <w:style w:type="paragraph" w:styleId="CommentSubject">
    <w:name w:val="annotation subject"/>
    <w:basedOn w:val="CommentText"/>
    <w:next w:val="CommentText"/>
    <w:link w:val="CommentSubjectChar"/>
    <w:uiPriority w:val="99"/>
    <w:semiHidden/>
    <w:unhideWhenUsed/>
    <w:rsid w:val="00D60E6D"/>
    <w:rPr>
      <w:b/>
      <w:bCs/>
    </w:rPr>
  </w:style>
  <w:style w:type="character" w:customStyle="1" w:styleId="CommentSubjectChar">
    <w:name w:val="Comment Subject Char"/>
    <w:basedOn w:val="CommentTextChar"/>
    <w:link w:val="CommentSubject"/>
    <w:uiPriority w:val="99"/>
    <w:semiHidden/>
    <w:rsid w:val="00D60E6D"/>
    <w:rPr>
      <w:b/>
      <w:bCs/>
      <w:sz w:val="20"/>
      <w:szCs w:val="20"/>
    </w:rPr>
  </w:style>
  <w:style w:type="character" w:styleId="UnresolvedMention">
    <w:name w:val="Unresolved Mention"/>
    <w:basedOn w:val="DefaultParagraphFont"/>
    <w:uiPriority w:val="99"/>
    <w:semiHidden/>
    <w:unhideWhenUsed/>
    <w:rsid w:val="00D60E6D"/>
    <w:rPr>
      <w:color w:val="605E5C"/>
      <w:shd w:val="clear" w:color="auto" w:fill="E1DFDD"/>
    </w:rPr>
  </w:style>
  <w:style w:type="character" w:styleId="Mention">
    <w:name w:val="Mention"/>
    <w:basedOn w:val="DefaultParagraphFont"/>
    <w:uiPriority w:val="99"/>
    <w:unhideWhenUsed/>
    <w:rsid w:val="007D1222"/>
    <w:rPr>
      <w:color w:val="2B579A"/>
      <w:shd w:val="clear" w:color="auto" w:fill="E6E6E6"/>
    </w:rPr>
  </w:style>
  <w:style w:type="character" w:customStyle="1" w:styleId="ui-provider">
    <w:name w:val="ui-provider"/>
    <w:basedOn w:val="DefaultParagraphFont"/>
    <w:rsid w:val="00C07B5C"/>
  </w:style>
  <w:style w:type="paragraph" w:styleId="Revision">
    <w:name w:val="Revision"/>
    <w:hidden/>
    <w:uiPriority w:val="99"/>
    <w:semiHidden/>
    <w:rsid w:val="00551708"/>
    <w:pPr>
      <w:spacing w:after="0" w:line="240" w:lineRule="auto"/>
    </w:pPr>
  </w:style>
  <w:style w:type="paragraph" w:styleId="NormalWeb">
    <w:name w:val="Normal (Web)"/>
    <w:basedOn w:val="Normal"/>
    <w:uiPriority w:val="99"/>
    <w:unhideWhenUsed/>
    <w:rsid w:val="00FF1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125A"/>
  </w:style>
  <w:style w:type="character" w:customStyle="1" w:styleId="outlook-search-highlight">
    <w:name w:val="outlook-search-highlight"/>
    <w:basedOn w:val="DefaultParagraphFont"/>
    <w:rsid w:val="00E81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436101">
      <w:bodyDiv w:val="1"/>
      <w:marLeft w:val="0"/>
      <w:marRight w:val="0"/>
      <w:marTop w:val="0"/>
      <w:marBottom w:val="0"/>
      <w:divBdr>
        <w:top w:val="none" w:sz="0" w:space="0" w:color="auto"/>
        <w:left w:val="none" w:sz="0" w:space="0" w:color="auto"/>
        <w:bottom w:val="none" w:sz="0" w:space="0" w:color="auto"/>
        <w:right w:val="none" w:sz="0" w:space="0" w:color="auto"/>
      </w:divBdr>
      <w:divsChild>
        <w:div w:id="1462267802">
          <w:marLeft w:val="0"/>
          <w:marRight w:val="0"/>
          <w:marTop w:val="0"/>
          <w:marBottom w:val="0"/>
          <w:divBdr>
            <w:top w:val="none" w:sz="0" w:space="0" w:color="auto"/>
            <w:left w:val="none" w:sz="0" w:space="0" w:color="auto"/>
            <w:bottom w:val="none" w:sz="0" w:space="0" w:color="auto"/>
            <w:right w:val="none" w:sz="0" w:space="0" w:color="auto"/>
          </w:divBdr>
        </w:div>
      </w:divsChild>
    </w:div>
    <w:div w:id="857693175">
      <w:bodyDiv w:val="1"/>
      <w:marLeft w:val="0"/>
      <w:marRight w:val="0"/>
      <w:marTop w:val="0"/>
      <w:marBottom w:val="0"/>
      <w:divBdr>
        <w:top w:val="none" w:sz="0" w:space="0" w:color="auto"/>
        <w:left w:val="none" w:sz="0" w:space="0" w:color="auto"/>
        <w:bottom w:val="none" w:sz="0" w:space="0" w:color="auto"/>
        <w:right w:val="none" w:sz="0" w:space="0" w:color="auto"/>
      </w:divBdr>
      <w:divsChild>
        <w:div w:id="1580166216">
          <w:marLeft w:val="0"/>
          <w:marRight w:val="0"/>
          <w:marTop w:val="0"/>
          <w:marBottom w:val="0"/>
          <w:divBdr>
            <w:top w:val="none" w:sz="0" w:space="0" w:color="auto"/>
            <w:left w:val="none" w:sz="0" w:space="0" w:color="auto"/>
            <w:bottom w:val="none" w:sz="0" w:space="0" w:color="auto"/>
            <w:right w:val="none" w:sz="0" w:space="0" w:color="auto"/>
          </w:divBdr>
          <w:divsChild>
            <w:div w:id="188420286">
              <w:marLeft w:val="0"/>
              <w:marRight w:val="0"/>
              <w:marTop w:val="0"/>
              <w:marBottom w:val="0"/>
              <w:divBdr>
                <w:top w:val="none" w:sz="0" w:space="0" w:color="auto"/>
                <w:left w:val="none" w:sz="0" w:space="0" w:color="auto"/>
                <w:bottom w:val="none" w:sz="0" w:space="0" w:color="auto"/>
                <w:right w:val="none" w:sz="0" w:space="0" w:color="auto"/>
              </w:divBdr>
              <w:divsChild>
                <w:div w:id="1253466442">
                  <w:marLeft w:val="0"/>
                  <w:marRight w:val="0"/>
                  <w:marTop w:val="0"/>
                  <w:marBottom w:val="0"/>
                  <w:divBdr>
                    <w:top w:val="none" w:sz="0" w:space="0" w:color="auto"/>
                    <w:left w:val="none" w:sz="0" w:space="0" w:color="auto"/>
                    <w:bottom w:val="none" w:sz="0" w:space="0" w:color="auto"/>
                    <w:right w:val="none" w:sz="0" w:space="0" w:color="auto"/>
                  </w:divBdr>
                  <w:divsChild>
                    <w:div w:id="14449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26802">
      <w:bodyDiv w:val="1"/>
      <w:marLeft w:val="0"/>
      <w:marRight w:val="0"/>
      <w:marTop w:val="0"/>
      <w:marBottom w:val="0"/>
      <w:divBdr>
        <w:top w:val="none" w:sz="0" w:space="0" w:color="auto"/>
        <w:left w:val="none" w:sz="0" w:space="0" w:color="auto"/>
        <w:bottom w:val="none" w:sz="0" w:space="0" w:color="auto"/>
        <w:right w:val="none" w:sz="0" w:space="0" w:color="auto"/>
      </w:divBdr>
      <w:divsChild>
        <w:div w:id="34083786">
          <w:marLeft w:val="0"/>
          <w:marRight w:val="0"/>
          <w:marTop w:val="0"/>
          <w:marBottom w:val="0"/>
          <w:divBdr>
            <w:top w:val="none" w:sz="0" w:space="0" w:color="auto"/>
            <w:left w:val="none" w:sz="0" w:space="0" w:color="auto"/>
            <w:bottom w:val="none" w:sz="0" w:space="0" w:color="auto"/>
            <w:right w:val="none" w:sz="0" w:space="0" w:color="auto"/>
          </w:divBdr>
          <w:divsChild>
            <w:div w:id="151454050">
              <w:marLeft w:val="0"/>
              <w:marRight w:val="0"/>
              <w:marTop w:val="0"/>
              <w:marBottom w:val="0"/>
              <w:divBdr>
                <w:top w:val="none" w:sz="0" w:space="0" w:color="auto"/>
                <w:left w:val="none" w:sz="0" w:space="0" w:color="auto"/>
                <w:bottom w:val="none" w:sz="0" w:space="0" w:color="auto"/>
                <w:right w:val="none" w:sz="0" w:space="0" w:color="auto"/>
              </w:divBdr>
              <w:divsChild>
                <w:div w:id="244389403">
                  <w:marLeft w:val="0"/>
                  <w:marRight w:val="0"/>
                  <w:marTop w:val="0"/>
                  <w:marBottom w:val="0"/>
                  <w:divBdr>
                    <w:top w:val="none" w:sz="0" w:space="0" w:color="auto"/>
                    <w:left w:val="none" w:sz="0" w:space="0" w:color="auto"/>
                    <w:bottom w:val="none" w:sz="0" w:space="0" w:color="auto"/>
                    <w:right w:val="none" w:sz="0" w:space="0" w:color="auto"/>
                  </w:divBdr>
                  <w:divsChild>
                    <w:div w:id="11944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taya.ai"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developer.nvidia.com/metropolis" TargetMode="External"/><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taya.a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ific.com" TargetMode="External"/></Relationships>
</file>

<file path=word/documenttasks/documenttasks1.xml><?xml version="1.0" encoding="utf-8"?>
<t:Tasks xmlns:t="http://schemas.microsoft.com/office/tasks/2019/documenttasks" xmlns:oel="http://schemas.microsoft.com/office/2019/extlst">
  <t:Task id="{15B03911-CF1F-4F2B-94BD-087014841DBE}">
    <t:Anchor>
      <t:Comment id="1050499681"/>
    </t:Anchor>
    <t:History>
      <t:Event id="{B7DBC1DF-1E48-4CD2-BDEA-C753256D86E0}" time="2023-05-23T12:18:00.46Z">
        <t:Attribution userId="S::v_david.deal@centific.com::39a6ff40-5186-46d7-8039-ed7ced565174" userProvider="AD" userName="David Deal"/>
        <t:Anchor>
          <t:Comment id="928957523"/>
        </t:Anchor>
        <t:Create/>
      </t:Event>
      <t:Event id="{3BE0348B-0A0D-47BA-9874-ACCE6E30B99C}" time="2023-05-23T12:18:00.46Z">
        <t:Attribution userId="S::v_david.deal@centific.com::39a6ff40-5186-46d7-8039-ed7ced565174" userProvider="AD" userName="David Deal"/>
        <t:Anchor>
          <t:Comment id="928957523"/>
        </t:Anchor>
        <t:Assign userId="S::wayne.akoka@centific.com::27a28ce7-0e87-4a46-bb72-d12ec11f692f" userProvider="AD" userName="Wayne Akoka"/>
      </t:Event>
      <t:Event id="{3B102A99-E055-4144-851F-9843B4706CBD}" time="2023-05-23T12:18:00.46Z">
        <t:Attribution userId="S::v_david.deal@centific.com::39a6ff40-5186-46d7-8039-ed7ced565174" userProvider="AD" userName="David Deal"/>
        <t:Anchor>
          <t:Comment id="928957523"/>
        </t:Anchor>
        <t:SetTitle title="@Wayne Akoka Per your earlier point, should we make this more generic anyway, as Lee suggests, something like: &quot;With our cutting=edge NVIDIA on-premise and cloud-based technology, Centific is . . .&quot;"/>
      </t:Event>
    </t:History>
  </t:Task>
  <t:Task id="{F4273AD2-6572-430F-A1F4-B63400CB09D1}">
    <t:Anchor>
      <t:Comment id="672542163"/>
    </t:Anchor>
    <t:History>
      <t:Event id="{EAB4A829-9044-41F4-A4D6-D33D15DEE293}" time="2023-05-23T12:15:43.288Z">
        <t:Attribution userId="S::v_david.deal@centific.com::39a6ff40-5186-46d7-8039-ed7ced565174" userProvider="AD" userName="David Deal"/>
        <t:Anchor>
          <t:Comment id="631230500"/>
        </t:Anchor>
        <t:Create/>
      </t:Event>
      <t:Event id="{AE7ACF95-000D-4957-9378-4603A82206DE}" time="2023-05-23T12:15:43.288Z">
        <t:Attribution userId="S::v_david.deal@centific.com::39a6ff40-5186-46d7-8039-ed7ced565174" userProvider="AD" userName="David Deal"/>
        <t:Anchor>
          <t:Comment id="631230500"/>
        </t:Anchor>
        <t:Assign userId="S::wayne.akoka@centific.com::27a28ce7-0e87-4a46-bb72-d12ec11f692f" userProvider="AD" userName="Wayne Akoka"/>
      </t:Event>
      <t:Event id="{B3A81686-7DD3-498D-94DD-24FD9BD06C00}" time="2023-05-23T12:15:43.288Z">
        <t:Attribution userId="S::v_david.deal@centific.com::39a6ff40-5186-46d7-8039-ed7ced565174" userProvider="AD" userName="David Deal"/>
        <t:Anchor>
          <t:Comment id="631230500"/>
        </t:Anchor>
        <t:SetTitle title="@Wayne Akoka how about &quot;both on premise and in the cloud&quot;"/>
      </t:Event>
    </t:History>
  </t:Task>
  <t:Task id="{970B20D9-16A9-423D-977C-4C71AE9254B6}">
    <t:Anchor>
      <t:Comment id="672541578"/>
    </t:Anchor>
    <t:History>
      <t:Event id="{C13090D1-6A9D-41C0-8E7A-00CE4615BAC7}" time="2023-05-23T12:19:09.816Z">
        <t:Attribution userId="S::v_david.deal@centific.com::39a6ff40-5186-46d7-8039-ed7ced565174" userProvider="AD" userName="David Deal"/>
        <t:Anchor>
          <t:Comment id="81095824"/>
        </t:Anchor>
        <t:Create/>
      </t:Event>
      <t:Event id="{63035BA7-18C7-481B-B908-CAB6C50D0B85}" time="2023-05-23T12:19:09.816Z">
        <t:Attribution userId="S::v_david.deal@centific.com::39a6ff40-5186-46d7-8039-ed7ced565174" userProvider="AD" userName="David Deal"/>
        <t:Anchor>
          <t:Comment id="81095824"/>
        </t:Anchor>
        <t:Assign userId="S::wayne.akoka@centific.com::27a28ce7-0e87-4a46-bb72-d12ec11f692f" userProvider="AD" userName="Wayne Akoka"/>
      </t:Event>
      <t:Event id="{54DF006E-FED1-4C34-9987-7EC4310055CF}" time="2023-05-23T12:19:09.816Z">
        <t:Attribution userId="S::v_david.deal@centific.com::39a6ff40-5186-46d7-8039-ed7ced565174" userProvider="AD" userName="David Deal"/>
        <t:Anchor>
          <t:Comment id="81095824"/>
        </t:Anchor>
        <t:SetTitle title="@Wayne Akoka just so that we are tracking: are you suggesting &quot;Lexmark and Smartcow for edge computing&quot;"/>
      </t:Event>
    </t:History>
  </t:Task>
  <t:Task id="{91AE0669-4126-43B8-86EB-CBF736FCCAA1}">
    <t:Anchor>
      <t:Comment id="995898401"/>
    </t:Anchor>
    <t:History>
      <t:Event id="{350A309D-024B-4988-93C8-5918699366CF}" time="2023-05-23T12:14:20.927Z">
        <t:Attribution userId="S::v_david.deal@centific.com::39a6ff40-5186-46d7-8039-ed7ced565174" userProvider="AD" userName="David Deal"/>
        <t:Anchor>
          <t:Comment id="2026317480"/>
        </t:Anchor>
        <t:Create/>
      </t:Event>
      <t:Event id="{AF032DDD-6BBA-4256-90DE-807B28B85595}" time="2023-05-23T12:14:20.927Z">
        <t:Attribution userId="S::v_david.deal@centific.com::39a6ff40-5186-46d7-8039-ed7ced565174" userProvider="AD" userName="David Deal"/>
        <t:Anchor>
          <t:Comment id="2026317480"/>
        </t:Anchor>
        <t:Assign userId="S::wayne.akoka@centific.com::27a28ce7-0e87-4a46-bb72-d12ec11f692f" userProvider="AD" userName="Wayne Akoka"/>
      </t:Event>
      <t:Event id="{58BA58B1-3349-40E5-944B-50C2D095D5D4}" time="2023-05-23T12:14:20.927Z">
        <t:Attribution userId="S::v_david.deal@centific.com::39a6ff40-5186-46d7-8039-ed7ced565174" userProvider="AD" userName="David Deal"/>
        <t:Anchor>
          <t:Comment id="2026317480"/>
        </t:Anchor>
        <t:SetTitle title="@Wayne Akoka a shorter way to phrase this would be &quot;lost due to stockouts&quot; or &quot;lost due to unavailable items&quot; I also saw the lengthier &quot;out-of-stock/out-of-shelf&quot; used on the Food Manufacturing website. Do you have a prefer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Links>
    <vt:vector size="18" baseType="variant">
      <vt:variant>
        <vt:i4>4718666</vt:i4>
      </vt:variant>
      <vt:variant>
        <vt:i4>6</vt:i4>
      </vt:variant>
      <vt:variant>
        <vt:i4>0</vt:i4>
      </vt:variant>
      <vt:variant>
        <vt:i4>5</vt:i4>
      </vt:variant>
      <vt:variant>
        <vt:lpwstr>http://www.centific.com/</vt:lpwstr>
      </vt:variant>
      <vt:variant>
        <vt:lpwstr/>
      </vt:variant>
      <vt:variant>
        <vt:i4>1114200</vt:i4>
      </vt:variant>
      <vt:variant>
        <vt:i4>3</vt:i4>
      </vt:variant>
      <vt:variant>
        <vt:i4>0</vt:i4>
      </vt:variant>
      <vt:variant>
        <vt:i4>5</vt:i4>
      </vt:variant>
      <vt:variant>
        <vt:lpwstr>http://www.pitaya.ai/</vt:lpwstr>
      </vt:variant>
      <vt:variant>
        <vt:lpwstr/>
      </vt:variant>
      <vt:variant>
        <vt:i4>1114113</vt:i4>
      </vt:variant>
      <vt:variant>
        <vt:i4>0</vt:i4>
      </vt:variant>
      <vt:variant>
        <vt:i4>0</vt:i4>
      </vt:variant>
      <vt:variant>
        <vt:i4>5</vt:i4>
      </vt:variant>
      <vt:variant>
        <vt:lpwstr>http://pitaya.ai/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Tony Obregon</cp:lastModifiedBy>
  <cp:revision>2</cp:revision>
  <dcterms:created xsi:type="dcterms:W3CDTF">2023-06-13T16:36:00Z</dcterms:created>
  <dcterms:modified xsi:type="dcterms:W3CDTF">2023-06-13T16:36:00Z</dcterms:modified>
</cp:coreProperties>
</file>